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D67" w:rsidRDefault="00796021" w:rsidP="00735A59">
      <w:pPr>
        <w:spacing w:after="0" w:line="480" w:lineRule="auto"/>
        <w:jc w:val="center"/>
        <w:rPr>
          <w:rFonts w:ascii="Times New Roman" w:hAnsi="Times New Roman" w:cs="Times New Roman"/>
          <w:b/>
          <w:sz w:val="28"/>
          <w:szCs w:val="28"/>
          <w:lang w:val="uk-UA"/>
        </w:rPr>
      </w:pPr>
      <w:r w:rsidRPr="0020514E">
        <w:rPr>
          <w:rFonts w:ascii="Times New Roman" w:hAnsi="Times New Roman" w:cs="Times New Roman"/>
          <w:b/>
          <w:sz w:val="28"/>
          <w:szCs w:val="28"/>
        </w:rPr>
        <w:t>ЗМ</w:t>
      </w:r>
      <w:r w:rsidRPr="0020514E">
        <w:rPr>
          <w:rFonts w:ascii="Times New Roman" w:hAnsi="Times New Roman" w:cs="Times New Roman"/>
          <w:b/>
          <w:sz w:val="28"/>
          <w:szCs w:val="28"/>
          <w:lang w:val="uk-UA"/>
        </w:rPr>
        <w:t>ІСТ</w:t>
      </w:r>
    </w:p>
    <w:p w:rsidR="00735A59" w:rsidRPr="001E7A8D" w:rsidRDefault="00735A59" w:rsidP="00735A5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ВСТУП</w:t>
      </w:r>
      <w:r w:rsidR="001E7A8D">
        <w:rPr>
          <w:rFonts w:ascii="Times New Roman" w:hAnsi="Times New Roman" w:cs="Times New Roman"/>
          <w:sz w:val="28"/>
          <w:szCs w:val="28"/>
          <w:lang w:val="uk-UA"/>
        </w:rPr>
        <w:t>……………………………………………………………………………3</w:t>
      </w:r>
    </w:p>
    <w:p w:rsidR="0020514E" w:rsidRPr="00E07EB5" w:rsidRDefault="0020514E" w:rsidP="00735A5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РОЗДІЛ І. ОСОБЛИВОСТІ СУБ'ЄКТИВНОГО ПРАВА НА ВИНАХІД</w:t>
      </w:r>
      <w:r w:rsidR="00E07EB5">
        <w:rPr>
          <w:rFonts w:ascii="Times New Roman" w:hAnsi="Times New Roman" w:cs="Times New Roman"/>
          <w:sz w:val="28"/>
          <w:szCs w:val="28"/>
          <w:lang w:val="uk-UA"/>
        </w:rPr>
        <w:t>..6</w:t>
      </w:r>
    </w:p>
    <w:p w:rsidR="0020514E" w:rsidRPr="0020514E" w:rsidRDefault="0020514E" w:rsidP="00735A59">
      <w:pPr>
        <w:spacing w:after="0" w:line="360" w:lineRule="auto"/>
        <w:jc w:val="both"/>
        <w:rPr>
          <w:rFonts w:ascii="Times New Roman" w:hAnsi="Times New Roman" w:cs="Times New Roman"/>
          <w:sz w:val="28"/>
          <w:szCs w:val="28"/>
          <w:lang w:val="uk-UA"/>
        </w:rPr>
      </w:pPr>
      <w:r w:rsidRPr="0020514E">
        <w:rPr>
          <w:rFonts w:ascii="Times New Roman" w:hAnsi="Times New Roman" w:cs="Times New Roman"/>
          <w:sz w:val="28"/>
          <w:szCs w:val="28"/>
          <w:lang w:val="uk-UA"/>
        </w:rPr>
        <w:t>1.1. Загальні положення права інтелектуальної власності на винахід</w:t>
      </w:r>
      <w:r w:rsidR="001E7A8D">
        <w:rPr>
          <w:rFonts w:ascii="Times New Roman" w:hAnsi="Times New Roman" w:cs="Times New Roman"/>
          <w:sz w:val="28"/>
          <w:szCs w:val="28"/>
          <w:lang w:val="uk-UA"/>
        </w:rPr>
        <w:t>………</w:t>
      </w:r>
      <w:r w:rsidR="00E07EB5">
        <w:rPr>
          <w:rFonts w:ascii="Times New Roman" w:hAnsi="Times New Roman" w:cs="Times New Roman"/>
          <w:sz w:val="28"/>
          <w:szCs w:val="28"/>
          <w:lang w:val="uk-UA"/>
        </w:rPr>
        <w:t>...</w:t>
      </w:r>
      <w:r w:rsidR="001E7A8D">
        <w:rPr>
          <w:rFonts w:ascii="Times New Roman" w:hAnsi="Times New Roman" w:cs="Times New Roman"/>
          <w:sz w:val="28"/>
          <w:szCs w:val="28"/>
          <w:lang w:val="uk-UA"/>
        </w:rPr>
        <w:t>6</w:t>
      </w:r>
    </w:p>
    <w:p w:rsidR="0020514E" w:rsidRPr="001E7A8D" w:rsidRDefault="0020514E" w:rsidP="00735A59">
      <w:pPr>
        <w:spacing w:after="0" w:line="360" w:lineRule="auto"/>
        <w:jc w:val="both"/>
        <w:rPr>
          <w:rFonts w:ascii="Times New Roman" w:hAnsi="Times New Roman" w:cs="Times New Roman"/>
          <w:sz w:val="28"/>
          <w:szCs w:val="28"/>
          <w:lang w:val="uk-UA"/>
        </w:rPr>
      </w:pPr>
      <w:r w:rsidRPr="0020514E">
        <w:rPr>
          <w:rFonts w:ascii="Times New Roman" w:hAnsi="Times New Roman" w:cs="Times New Roman"/>
          <w:sz w:val="28"/>
          <w:szCs w:val="28"/>
          <w:lang w:val="uk-UA"/>
        </w:rPr>
        <w:t>1.2. </w:t>
      </w:r>
      <w:r w:rsidRPr="0020514E">
        <w:rPr>
          <w:rFonts w:ascii="Times New Roman" w:hAnsi="Times New Roman" w:cs="Times New Roman"/>
          <w:sz w:val="28"/>
          <w:szCs w:val="28"/>
        </w:rPr>
        <w:t xml:space="preserve">Суб'єкти права інтелектуальної власності на винахід і корисну </w:t>
      </w:r>
      <w:r w:rsidR="00E07EB5">
        <w:rPr>
          <w:rFonts w:ascii="Times New Roman" w:hAnsi="Times New Roman" w:cs="Times New Roman"/>
          <w:sz w:val="28"/>
          <w:szCs w:val="28"/>
          <w:lang w:val="uk-UA"/>
        </w:rPr>
        <w:t>м</w:t>
      </w:r>
      <w:r w:rsidRPr="0020514E">
        <w:rPr>
          <w:rFonts w:ascii="Times New Roman" w:hAnsi="Times New Roman" w:cs="Times New Roman"/>
          <w:sz w:val="28"/>
          <w:szCs w:val="28"/>
        </w:rPr>
        <w:t>одель</w:t>
      </w:r>
      <w:r w:rsidR="001E7A8D">
        <w:rPr>
          <w:rFonts w:ascii="Times New Roman" w:hAnsi="Times New Roman" w:cs="Times New Roman"/>
          <w:sz w:val="28"/>
          <w:szCs w:val="28"/>
          <w:lang w:val="uk-UA"/>
        </w:rPr>
        <w:t>……………………………………………………………………………14</w:t>
      </w:r>
    </w:p>
    <w:p w:rsidR="0020514E" w:rsidRPr="001E7A8D" w:rsidRDefault="0020514E" w:rsidP="00735A5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РОЗДІЛ ІІ. </w:t>
      </w:r>
      <w:r w:rsidRPr="0020514E">
        <w:rPr>
          <w:rFonts w:ascii="Times New Roman" w:hAnsi="Times New Roman" w:cs="Times New Roman"/>
          <w:b/>
          <w:sz w:val="28"/>
          <w:szCs w:val="28"/>
        </w:rPr>
        <w:t>ПРОЦЕДУРА НАБУТТЯ ПРАВА НА ВИНАХІД І КОРИСНУ МОДЕЛЬ</w:t>
      </w:r>
      <w:r w:rsidR="001E7A8D">
        <w:rPr>
          <w:rFonts w:ascii="Times New Roman" w:hAnsi="Times New Roman" w:cs="Times New Roman"/>
          <w:sz w:val="28"/>
          <w:szCs w:val="28"/>
          <w:lang w:val="uk-UA"/>
        </w:rPr>
        <w:t>………………………………………………………………</w:t>
      </w:r>
      <w:proofErr w:type="gramStart"/>
      <w:r w:rsidR="001E7A8D">
        <w:rPr>
          <w:rFonts w:ascii="Times New Roman" w:hAnsi="Times New Roman" w:cs="Times New Roman"/>
          <w:sz w:val="28"/>
          <w:szCs w:val="28"/>
          <w:lang w:val="uk-UA"/>
        </w:rPr>
        <w:t>……</w:t>
      </w:r>
      <w:r w:rsidR="00E07EB5">
        <w:rPr>
          <w:rFonts w:ascii="Times New Roman" w:hAnsi="Times New Roman" w:cs="Times New Roman"/>
          <w:sz w:val="28"/>
          <w:szCs w:val="28"/>
          <w:lang w:val="uk-UA"/>
        </w:rPr>
        <w:t>.</w:t>
      </w:r>
      <w:proofErr w:type="gramEnd"/>
      <w:r w:rsidR="001E7A8D">
        <w:rPr>
          <w:rFonts w:ascii="Times New Roman" w:hAnsi="Times New Roman" w:cs="Times New Roman"/>
          <w:sz w:val="28"/>
          <w:szCs w:val="28"/>
          <w:lang w:val="uk-UA"/>
        </w:rPr>
        <w:t>…..18</w:t>
      </w:r>
    </w:p>
    <w:p w:rsidR="00735A59" w:rsidRPr="00735A59" w:rsidRDefault="00735A59" w:rsidP="00735A5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2.1. </w:t>
      </w:r>
      <w:r w:rsidR="0020514E" w:rsidRPr="00735A59">
        <w:rPr>
          <w:rFonts w:ascii="Times New Roman" w:hAnsi="Times New Roman" w:cs="Times New Roman"/>
          <w:sz w:val="28"/>
          <w:szCs w:val="28"/>
        </w:rPr>
        <w:t>Право на отримання патенту. Деклараційний патент</w:t>
      </w:r>
      <w:r w:rsidR="001E7A8D">
        <w:rPr>
          <w:rFonts w:ascii="Times New Roman" w:hAnsi="Times New Roman" w:cs="Times New Roman"/>
          <w:sz w:val="28"/>
          <w:szCs w:val="28"/>
          <w:lang w:val="uk-UA"/>
        </w:rPr>
        <w:t>………………</w:t>
      </w:r>
      <w:proofErr w:type="gramStart"/>
      <w:r w:rsidR="001E7A8D">
        <w:rPr>
          <w:rFonts w:ascii="Times New Roman" w:hAnsi="Times New Roman" w:cs="Times New Roman"/>
          <w:sz w:val="28"/>
          <w:szCs w:val="28"/>
          <w:lang w:val="uk-UA"/>
        </w:rPr>
        <w:t>…</w:t>
      </w:r>
      <w:r w:rsidR="00E07EB5">
        <w:rPr>
          <w:rFonts w:ascii="Times New Roman" w:hAnsi="Times New Roman" w:cs="Times New Roman"/>
          <w:sz w:val="28"/>
          <w:szCs w:val="28"/>
          <w:lang w:val="uk-UA"/>
        </w:rPr>
        <w:t>…</w:t>
      </w:r>
      <w:r w:rsidR="001E7A8D">
        <w:rPr>
          <w:rFonts w:ascii="Times New Roman" w:hAnsi="Times New Roman" w:cs="Times New Roman"/>
          <w:sz w:val="28"/>
          <w:szCs w:val="28"/>
          <w:lang w:val="uk-UA"/>
        </w:rPr>
        <w:t>.</w:t>
      </w:r>
      <w:proofErr w:type="gramEnd"/>
      <w:r w:rsidR="001E7A8D">
        <w:rPr>
          <w:rFonts w:ascii="Times New Roman" w:hAnsi="Times New Roman" w:cs="Times New Roman"/>
          <w:sz w:val="28"/>
          <w:szCs w:val="28"/>
          <w:lang w:val="uk-UA"/>
        </w:rPr>
        <w:t>18</w:t>
      </w:r>
      <w:r w:rsidR="0020514E" w:rsidRPr="00735A59">
        <w:rPr>
          <w:rFonts w:ascii="Times New Roman" w:hAnsi="Times New Roman" w:cs="Times New Roman"/>
          <w:sz w:val="28"/>
          <w:szCs w:val="28"/>
        </w:rPr>
        <w:t xml:space="preserve"> </w:t>
      </w:r>
    </w:p>
    <w:p w:rsidR="00735A59" w:rsidRPr="001E7A8D" w:rsidRDefault="00735A59" w:rsidP="00735A59">
      <w:pPr>
        <w:spacing w:after="0" w:line="360" w:lineRule="auto"/>
        <w:jc w:val="both"/>
        <w:rPr>
          <w:rFonts w:ascii="Times New Roman" w:hAnsi="Times New Roman" w:cs="Times New Roman"/>
          <w:sz w:val="28"/>
          <w:szCs w:val="28"/>
          <w:lang w:val="uk-UA"/>
        </w:rPr>
      </w:pPr>
      <w:r w:rsidRPr="00735A59">
        <w:rPr>
          <w:rFonts w:ascii="Times New Roman" w:hAnsi="Times New Roman" w:cs="Times New Roman"/>
          <w:sz w:val="28"/>
          <w:szCs w:val="28"/>
          <w:lang w:val="uk-UA"/>
        </w:rPr>
        <w:t>2</w:t>
      </w:r>
      <w:r w:rsidR="0020514E" w:rsidRPr="00735A59">
        <w:rPr>
          <w:rFonts w:ascii="Times New Roman" w:hAnsi="Times New Roman" w:cs="Times New Roman"/>
          <w:sz w:val="28"/>
          <w:szCs w:val="28"/>
        </w:rPr>
        <w:t>.2</w:t>
      </w:r>
      <w:r w:rsidRPr="00735A59">
        <w:rPr>
          <w:rFonts w:ascii="Times New Roman" w:hAnsi="Times New Roman" w:cs="Times New Roman"/>
          <w:sz w:val="28"/>
          <w:szCs w:val="28"/>
          <w:lang w:val="uk-UA"/>
        </w:rPr>
        <w:t>.</w:t>
      </w:r>
      <w:r>
        <w:rPr>
          <w:rFonts w:ascii="Times New Roman" w:hAnsi="Times New Roman" w:cs="Times New Roman"/>
          <w:sz w:val="28"/>
          <w:szCs w:val="28"/>
          <w:lang w:val="uk-UA"/>
        </w:rPr>
        <w:t> </w:t>
      </w:r>
      <w:r w:rsidR="0020514E" w:rsidRPr="00735A59">
        <w:rPr>
          <w:rFonts w:ascii="Times New Roman" w:hAnsi="Times New Roman" w:cs="Times New Roman"/>
          <w:sz w:val="28"/>
          <w:szCs w:val="28"/>
        </w:rPr>
        <w:t>Подання та оформлення заявки на отримання патенту на винахід і корисну мо</w:t>
      </w:r>
      <w:r w:rsidR="001E7A8D">
        <w:rPr>
          <w:rFonts w:ascii="Times New Roman" w:hAnsi="Times New Roman" w:cs="Times New Roman"/>
          <w:sz w:val="28"/>
          <w:szCs w:val="28"/>
        </w:rPr>
        <w:t>дель, та проходження експертизи</w:t>
      </w:r>
      <w:r w:rsidR="001E7A8D">
        <w:rPr>
          <w:rFonts w:ascii="Times New Roman" w:hAnsi="Times New Roman" w:cs="Times New Roman"/>
          <w:sz w:val="28"/>
          <w:szCs w:val="28"/>
          <w:lang w:val="uk-UA"/>
        </w:rPr>
        <w:t>………………………</w:t>
      </w:r>
      <w:proofErr w:type="gramStart"/>
      <w:r w:rsidR="001E7A8D">
        <w:rPr>
          <w:rFonts w:ascii="Times New Roman" w:hAnsi="Times New Roman" w:cs="Times New Roman"/>
          <w:sz w:val="28"/>
          <w:szCs w:val="28"/>
          <w:lang w:val="uk-UA"/>
        </w:rPr>
        <w:t>……</w:t>
      </w:r>
      <w:r w:rsidR="00E07EB5">
        <w:rPr>
          <w:rFonts w:ascii="Times New Roman" w:hAnsi="Times New Roman" w:cs="Times New Roman"/>
          <w:sz w:val="28"/>
          <w:szCs w:val="28"/>
          <w:lang w:val="uk-UA"/>
        </w:rPr>
        <w:t>.</w:t>
      </w:r>
      <w:proofErr w:type="gramEnd"/>
      <w:r w:rsidR="001E7A8D">
        <w:rPr>
          <w:rFonts w:ascii="Times New Roman" w:hAnsi="Times New Roman" w:cs="Times New Roman"/>
          <w:sz w:val="28"/>
          <w:szCs w:val="28"/>
          <w:lang w:val="uk-UA"/>
        </w:rPr>
        <w:t>…</w:t>
      </w:r>
      <w:r w:rsidR="00E07EB5">
        <w:rPr>
          <w:rFonts w:ascii="Times New Roman" w:hAnsi="Times New Roman" w:cs="Times New Roman"/>
          <w:sz w:val="28"/>
          <w:szCs w:val="28"/>
          <w:lang w:val="uk-UA"/>
        </w:rPr>
        <w:t>.</w:t>
      </w:r>
      <w:r w:rsidR="001E7A8D">
        <w:rPr>
          <w:rFonts w:ascii="Times New Roman" w:hAnsi="Times New Roman" w:cs="Times New Roman"/>
          <w:sz w:val="28"/>
          <w:szCs w:val="28"/>
          <w:lang w:val="uk-UA"/>
        </w:rPr>
        <w:t>...21</w:t>
      </w:r>
    </w:p>
    <w:p w:rsidR="00E06E73" w:rsidRPr="00E06E73" w:rsidRDefault="00E06E73" w:rsidP="00735A5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2.3. Патент на винах</w:t>
      </w:r>
      <w:r>
        <w:rPr>
          <w:rFonts w:ascii="Times New Roman" w:hAnsi="Times New Roman" w:cs="Times New Roman"/>
          <w:sz w:val="28"/>
          <w:szCs w:val="28"/>
          <w:lang w:val="uk-UA"/>
        </w:rPr>
        <w:t>ід: припинення дії та визнання недійсним</w:t>
      </w:r>
      <w:r w:rsidR="00E9679E">
        <w:rPr>
          <w:rFonts w:ascii="Times New Roman" w:hAnsi="Times New Roman" w:cs="Times New Roman"/>
          <w:sz w:val="28"/>
          <w:szCs w:val="28"/>
          <w:lang w:val="uk-UA"/>
        </w:rPr>
        <w:t>……</w:t>
      </w:r>
      <w:proofErr w:type="gramStart"/>
      <w:r w:rsidR="00E9679E">
        <w:rPr>
          <w:rFonts w:ascii="Times New Roman" w:hAnsi="Times New Roman" w:cs="Times New Roman"/>
          <w:sz w:val="28"/>
          <w:szCs w:val="28"/>
          <w:lang w:val="uk-UA"/>
        </w:rPr>
        <w:t>……</w:t>
      </w:r>
      <w:r w:rsidR="00E07EB5">
        <w:rPr>
          <w:rFonts w:ascii="Times New Roman" w:hAnsi="Times New Roman" w:cs="Times New Roman"/>
          <w:sz w:val="28"/>
          <w:szCs w:val="28"/>
          <w:lang w:val="uk-UA"/>
        </w:rPr>
        <w:t>.</w:t>
      </w:r>
      <w:proofErr w:type="gramEnd"/>
      <w:r w:rsidR="00E9679E">
        <w:rPr>
          <w:rFonts w:ascii="Times New Roman" w:hAnsi="Times New Roman" w:cs="Times New Roman"/>
          <w:sz w:val="28"/>
          <w:szCs w:val="28"/>
          <w:lang w:val="uk-UA"/>
        </w:rPr>
        <w:t>…..27</w:t>
      </w:r>
    </w:p>
    <w:p w:rsidR="00735A59" w:rsidRPr="00E9679E" w:rsidRDefault="00E9679E" w:rsidP="00735A5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rPr>
        <w:t>ВИСНОВКИ</w:t>
      </w:r>
      <w:r>
        <w:rPr>
          <w:rFonts w:ascii="Times New Roman" w:hAnsi="Times New Roman" w:cs="Times New Roman"/>
          <w:sz w:val="28"/>
          <w:szCs w:val="28"/>
          <w:lang w:val="uk-UA"/>
        </w:rPr>
        <w:t>…………………………………………………………</w:t>
      </w:r>
      <w:proofErr w:type="gramStart"/>
      <w:r>
        <w:rPr>
          <w:rFonts w:ascii="Times New Roman" w:hAnsi="Times New Roman" w:cs="Times New Roman"/>
          <w:sz w:val="28"/>
          <w:szCs w:val="28"/>
          <w:lang w:val="uk-UA"/>
        </w:rPr>
        <w:t>……</w:t>
      </w:r>
      <w:r w:rsidR="00E07EB5">
        <w:rPr>
          <w:rFonts w:ascii="Times New Roman" w:hAnsi="Times New Roman" w:cs="Times New Roman"/>
          <w:sz w:val="28"/>
          <w:szCs w:val="28"/>
          <w:lang w:val="uk-UA"/>
        </w:rPr>
        <w:t>.</w:t>
      </w:r>
      <w:proofErr w:type="gramEnd"/>
      <w:r>
        <w:rPr>
          <w:rFonts w:ascii="Times New Roman" w:hAnsi="Times New Roman" w:cs="Times New Roman"/>
          <w:sz w:val="28"/>
          <w:szCs w:val="28"/>
          <w:lang w:val="uk-UA"/>
        </w:rPr>
        <w:t>……33</w:t>
      </w:r>
    </w:p>
    <w:p w:rsidR="00660FF1" w:rsidRPr="00E9679E" w:rsidRDefault="00735A59" w:rsidP="00735A5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rPr>
        <w:t>СПИСОК</w:t>
      </w:r>
      <w:r>
        <w:rPr>
          <w:rFonts w:ascii="Times New Roman" w:hAnsi="Times New Roman" w:cs="Times New Roman"/>
          <w:b/>
          <w:sz w:val="28"/>
          <w:szCs w:val="28"/>
          <w:lang w:val="uk-UA"/>
        </w:rPr>
        <w:t> </w:t>
      </w:r>
      <w:r>
        <w:rPr>
          <w:rFonts w:ascii="Times New Roman" w:hAnsi="Times New Roman" w:cs="Times New Roman"/>
          <w:b/>
          <w:sz w:val="28"/>
          <w:szCs w:val="28"/>
        </w:rPr>
        <w:t>ВИКОРИСТАНИХ</w:t>
      </w:r>
      <w:r>
        <w:rPr>
          <w:rFonts w:ascii="Times New Roman" w:hAnsi="Times New Roman" w:cs="Times New Roman"/>
          <w:b/>
          <w:sz w:val="28"/>
          <w:szCs w:val="28"/>
          <w:lang w:val="uk-UA"/>
        </w:rPr>
        <w:t> </w:t>
      </w:r>
      <w:r w:rsidR="00E9679E">
        <w:rPr>
          <w:rFonts w:ascii="Times New Roman" w:hAnsi="Times New Roman" w:cs="Times New Roman"/>
          <w:b/>
          <w:sz w:val="28"/>
          <w:szCs w:val="28"/>
        </w:rPr>
        <w:t>ДЖЕРЕЛ</w:t>
      </w:r>
      <w:r w:rsidR="00E9679E">
        <w:rPr>
          <w:rFonts w:ascii="Times New Roman" w:hAnsi="Times New Roman" w:cs="Times New Roman"/>
          <w:sz w:val="28"/>
          <w:szCs w:val="28"/>
          <w:lang w:val="uk-UA"/>
        </w:rPr>
        <w:t>…………………………</w:t>
      </w:r>
      <w:proofErr w:type="gramStart"/>
      <w:r w:rsidR="00E9679E">
        <w:rPr>
          <w:rFonts w:ascii="Times New Roman" w:hAnsi="Times New Roman" w:cs="Times New Roman"/>
          <w:sz w:val="28"/>
          <w:szCs w:val="28"/>
          <w:lang w:val="uk-UA"/>
        </w:rPr>
        <w:t>……</w:t>
      </w:r>
      <w:r w:rsidR="00E07EB5">
        <w:rPr>
          <w:rFonts w:ascii="Times New Roman" w:hAnsi="Times New Roman" w:cs="Times New Roman"/>
          <w:sz w:val="28"/>
          <w:szCs w:val="28"/>
          <w:lang w:val="uk-UA"/>
        </w:rPr>
        <w:t>.</w:t>
      </w:r>
      <w:proofErr w:type="gramEnd"/>
      <w:r w:rsidR="00E07EB5">
        <w:rPr>
          <w:rFonts w:ascii="Times New Roman" w:hAnsi="Times New Roman" w:cs="Times New Roman"/>
          <w:sz w:val="28"/>
          <w:szCs w:val="28"/>
          <w:lang w:val="uk-UA"/>
        </w:rPr>
        <w:t>.</w:t>
      </w:r>
      <w:r w:rsidR="00E9679E">
        <w:rPr>
          <w:rFonts w:ascii="Times New Roman" w:hAnsi="Times New Roman" w:cs="Times New Roman"/>
          <w:sz w:val="28"/>
          <w:szCs w:val="28"/>
          <w:lang w:val="uk-UA"/>
        </w:rPr>
        <w:t>…..35</w:t>
      </w:r>
    </w:p>
    <w:p w:rsidR="00660FF1" w:rsidRDefault="00660FF1" w:rsidP="00735A59">
      <w:pPr>
        <w:spacing w:after="0" w:line="360" w:lineRule="auto"/>
        <w:jc w:val="both"/>
        <w:rPr>
          <w:rFonts w:ascii="Times New Roman" w:hAnsi="Times New Roman" w:cs="Times New Roman"/>
          <w:b/>
          <w:sz w:val="28"/>
          <w:szCs w:val="28"/>
        </w:rPr>
      </w:pPr>
    </w:p>
    <w:p w:rsidR="00660FF1" w:rsidRDefault="00660FF1" w:rsidP="00735A59">
      <w:pPr>
        <w:spacing w:after="0" w:line="360" w:lineRule="auto"/>
        <w:jc w:val="both"/>
        <w:rPr>
          <w:rFonts w:ascii="Times New Roman" w:hAnsi="Times New Roman" w:cs="Times New Roman"/>
          <w:b/>
          <w:sz w:val="28"/>
          <w:szCs w:val="28"/>
        </w:rPr>
      </w:pPr>
    </w:p>
    <w:p w:rsidR="00660FF1" w:rsidRDefault="00660FF1" w:rsidP="00735A59">
      <w:pPr>
        <w:spacing w:after="0" w:line="360" w:lineRule="auto"/>
        <w:jc w:val="both"/>
        <w:rPr>
          <w:rFonts w:ascii="Times New Roman" w:hAnsi="Times New Roman" w:cs="Times New Roman"/>
          <w:b/>
          <w:sz w:val="28"/>
          <w:szCs w:val="28"/>
        </w:rPr>
      </w:pPr>
    </w:p>
    <w:p w:rsidR="00660FF1" w:rsidRDefault="00660FF1" w:rsidP="00735A59">
      <w:pPr>
        <w:spacing w:after="0" w:line="360" w:lineRule="auto"/>
        <w:jc w:val="both"/>
        <w:rPr>
          <w:rFonts w:ascii="Times New Roman" w:hAnsi="Times New Roman" w:cs="Times New Roman"/>
          <w:b/>
          <w:sz w:val="28"/>
          <w:szCs w:val="28"/>
        </w:rPr>
      </w:pPr>
    </w:p>
    <w:p w:rsidR="00660FF1" w:rsidRDefault="00660FF1" w:rsidP="00735A59">
      <w:pPr>
        <w:spacing w:after="0" w:line="360" w:lineRule="auto"/>
        <w:jc w:val="both"/>
        <w:rPr>
          <w:rFonts w:ascii="Times New Roman" w:hAnsi="Times New Roman" w:cs="Times New Roman"/>
          <w:b/>
          <w:sz w:val="28"/>
          <w:szCs w:val="28"/>
        </w:rPr>
      </w:pPr>
    </w:p>
    <w:p w:rsidR="00660FF1" w:rsidRDefault="00660FF1" w:rsidP="00735A59">
      <w:pPr>
        <w:spacing w:after="0" w:line="360" w:lineRule="auto"/>
        <w:jc w:val="both"/>
        <w:rPr>
          <w:rFonts w:ascii="Times New Roman" w:hAnsi="Times New Roman" w:cs="Times New Roman"/>
          <w:b/>
          <w:sz w:val="28"/>
          <w:szCs w:val="28"/>
        </w:rPr>
      </w:pPr>
    </w:p>
    <w:p w:rsidR="00660FF1" w:rsidRDefault="00660FF1" w:rsidP="00735A59">
      <w:pPr>
        <w:spacing w:after="0" w:line="360" w:lineRule="auto"/>
        <w:jc w:val="both"/>
        <w:rPr>
          <w:rFonts w:ascii="Times New Roman" w:hAnsi="Times New Roman" w:cs="Times New Roman"/>
          <w:b/>
          <w:sz w:val="28"/>
          <w:szCs w:val="28"/>
        </w:rPr>
      </w:pPr>
    </w:p>
    <w:p w:rsidR="00660FF1" w:rsidRDefault="00660FF1" w:rsidP="00735A59">
      <w:pPr>
        <w:spacing w:after="0" w:line="360" w:lineRule="auto"/>
        <w:jc w:val="both"/>
        <w:rPr>
          <w:rFonts w:ascii="Times New Roman" w:hAnsi="Times New Roman" w:cs="Times New Roman"/>
          <w:b/>
          <w:sz w:val="28"/>
          <w:szCs w:val="28"/>
        </w:rPr>
      </w:pPr>
    </w:p>
    <w:p w:rsidR="00660FF1" w:rsidRDefault="00660FF1" w:rsidP="00735A59">
      <w:pPr>
        <w:spacing w:after="0" w:line="360" w:lineRule="auto"/>
        <w:jc w:val="both"/>
        <w:rPr>
          <w:rFonts w:ascii="Times New Roman" w:hAnsi="Times New Roman" w:cs="Times New Roman"/>
          <w:b/>
          <w:sz w:val="28"/>
          <w:szCs w:val="28"/>
        </w:rPr>
      </w:pPr>
    </w:p>
    <w:p w:rsidR="00660FF1" w:rsidRDefault="00660FF1" w:rsidP="00735A59">
      <w:pPr>
        <w:spacing w:after="0" w:line="360" w:lineRule="auto"/>
        <w:jc w:val="both"/>
        <w:rPr>
          <w:rFonts w:ascii="Times New Roman" w:hAnsi="Times New Roman" w:cs="Times New Roman"/>
          <w:b/>
          <w:sz w:val="28"/>
          <w:szCs w:val="28"/>
        </w:rPr>
      </w:pPr>
    </w:p>
    <w:p w:rsidR="00660FF1" w:rsidRDefault="00660FF1" w:rsidP="00735A59">
      <w:pPr>
        <w:spacing w:after="0" w:line="360" w:lineRule="auto"/>
        <w:jc w:val="both"/>
        <w:rPr>
          <w:rFonts w:ascii="Times New Roman" w:hAnsi="Times New Roman" w:cs="Times New Roman"/>
          <w:b/>
          <w:sz w:val="28"/>
          <w:szCs w:val="28"/>
        </w:rPr>
      </w:pPr>
    </w:p>
    <w:p w:rsidR="00660FF1" w:rsidRDefault="00660FF1" w:rsidP="00735A59">
      <w:pPr>
        <w:spacing w:after="0" w:line="360" w:lineRule="auto"/>
        <w:jc w:val="both"/>
        <w:rPr>
          <w:rFonts w:ascii="Times New Roman" w:hAnsi="Times New Roman" w:cs="Times New Roman"/>
          <w:b/>
          <w:sz w:val="28"/>
          <w:szCs w:val="28"/>
        </w:rPr>
      </w:pPr>
    </w:p>
    <w:p w:rsidR="00660FF1" w:rsidRDefault="00660FF1" w:rsidP="00735A59">
      <w:pPr>
        <w:spacing w:after="0" w:line="360" w:lineRule="auto"/>
        <w:jc w:val="both"/>
        <w:rPr>
          <w:rFonts w:ascii="Times New Roman" w:hAnsi="Times New Roman" w:cs="Times New Roman"/>
          <w:b/>
          <w:sz w:val="28"/>
          <w:szCs w:val="28"/>
        </w:rPr>
      </w:pPr>
    </w:p>
    <w:p w:rsidR="00660FF1" w:rsidRDefault="00660FF1" w:rsidP="00735A59">
      <w:pPr>
        <w:spacing w:after="0" w:line="360" w:lineRule="auto"/>
        <w:jc w:val="both"/>
        <w:rPr>
          <w:rFonts w:ascii="Times New Roman" w:hAnsi="Times New Roman" w:cs="Times New Roman"/>
          <w:b/>
          <w:sz w:val="28"/>
          <w:szCs w:val="28"/>
        </w:rPr>
      </w:pPr>
    </w:p>
    <w:p w:rsidR="001E7A8D" w:rsidRPr="001E7A8D" w:rsidRDefault="001E7A8D" w:rsidP="00735A59">
      <w:pPr>
        <w:spacing w:after="0" w:line="360" w:lineRule="auto"/>
        <w:jc w:val="both"/>
        <w:rPr>
          <w:rFonts w:ascii="Times New Roman" w:hAnsi="Times New Roman" w:cs="Times New Roman"/>
          <w:b/>
          <w:sz w:val="28"/>
          <w:szCs w:val="28"/>
          <w:lang w:val="uk-UA"/>
        </w:rPr>
      </w:pPr>
    </w:p>
    <w:p w:rsidR="00660FF1" w:rsidRDefault="008448E9" w:rsidP="00584DA1">
      <w:pPr>
        <w:spacing w:after="0" w:line="48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584DA1" w:rsidRPr="00811088" w:rsidRDefault="008448E9" w:rsidP="00811088">
      <w:pPr>
        <w:spacing w:after="0" w:line="360" w:lineRule="auto"/>
        <w:ind w:firstLine="851"/>
        <w:jc w:val="both"/>
        <w:rPr>
          <w:rFonts w:ascii="Times New Roman" w:hAnsi="Times New Roman" w:cs="Times New Roman"/>
          <w:sz w:val="28"/>
          <w:szCs w:val="28"/>
          <w:lang w:val="uk-UA"/>
        </w:rPr>
      </w:pPr>
      <w:r w:rsidRPr="008448E9">
        <w:rPr>
          <w:rFonts w:ascii="Times New Roman" w:hAnsi="Times New Roman" w:cs="Times New Roman"/>
          <w:b/>
          <w:sz w:val="28"/>
          <w:szCs w:val="28"/>
          <w:lang w:val="uk-UA"/>
        </w:rPr>
        <w:t xml:space="preserve">Актуальність теми. </w:t>
      </w:r>
      <w:r w:rsidR="00584DA1" w:rsidRPr="00584DA1">
        <w:rPr>
          <w:rFonts w:ascii="Times New Roman" w:hAnsi="Times New Roman" w:cs="Times New Roman"/>
          <w:sz w:val="28"/>
          <w:szCs w:val="28"/>
        </w:rPr>
        <w:t>В сучасних умовах, поступового переходу нашого суспільства на ряди постіндустріального, великого значення набуває інтелектуальная власність в різних її сферах, а зокрема право промислової власноссті. Серед більшості</w:t>
      </w:r>
      <w:proofErr w:type="gramStart"/>
      <w:r w:rsidR="00584DA1" w:rsidRPr="00584DA1">
        <w:rPr>
          <w:rFonts w:ascii="Times New Roman" w:hAnsi="Times New Roman" w:cs="Times New Roman"/>
          <w:sz w:val="28"/>
          <w:szCs w:val="28"/>
        </w:rPr>
        <w:t xml:space="preserve"> </w:t>
      </w:r>
      <w:r w:rsidR="00811088">
        <w:rPr>
          <w:rFonts w:ascii="Times New Roman" w:hAnsi="Times New Roman" w:cs="Times New Roman"/>
          <w:sz w:val="28"/>
          <w:szCs w:val="28"/>
          <w:lang w:val="uk-UA"/>
        </w:rPr>
        <w:t>….</w:t>
      </w:r>
      <w:proofErr w:type="gramEnd"/>
      <w:r w:rsidR="00811088">
        <w:rPr>
          <w:rFonts w:ascii="Times New Roman" w:hAnsi="Times New Roman" w:cs="Times New Roman"/>
          <w:sz w:val="28"/>
          <w:szCs w:val="28"/>
          <w:lang w:val="uk-UA"/>
        </w:rPr>
        <w:t>.</w:t>
      </w:r>
    </w:p>
    <w:p w:rsidR="009C124B" w:rsidRPr="00811088" w:rsidRDefault="009C124B" w:rsidP="00584DA1">
      <w:pPr>
        <w:spacing w:after="0" w:line="360" w:lineRule="auto"/>
        <w:ind w:firstLine="851"/>
        <w:jc w:val="both"/>
        <w:rPr>
          <w:rFonts w:ascii="Times New Roman" w:hAnsi="Times New Roman" w:cs="Times New Roman"/>
          <w:sz w:val="28"/>
          <w:szCs w:val="28"/>
          <w:lang w:val="uk-UA"/>
        </w:rPr>
      </w:pPr>
      <w:r w:rsidRPr="009C124B">
        <w:rPr>
          <w:rFonts w:ascii="Times New Roman" w:hAnsi="Times New Roman" w:cs="Times New Roman"/>
          <w:sz w:val="28"/>
          <w:szCs w:val="28"/>
        </w:rPr>
        <w:t xml:space="preserve">На відміну від зарубіжних країн, в Україні темі правової охорони винаходу і корисних </w:t>
      </w:r>
      <w:r w:rsidR="00811088">
        <w:rPr>
          <w:rFonts w:ascii="Times New Roman" w:hAnsi="Times New Roman" w:cs="Times New Roman"/>
          <w:sz w:val="28"/>
          <w:szCs w:val="28"/>
          <w:lang w:val="uk-UA"/>
        </w:rPr>
        <w:t>…</w:t>
      </w:r>
    </w:p>
    <w:p w:rsidR="00584DA1" w:rsidRPr="00811088" w:rsidRDefault="00584DA1" w:rsidP="00584DA1">
      <w:pPr>
        <w:spacing w:after="0" w:line="360" w:lineRule="auto"/>
        <w:ind w:firstLine="851"/>
        <w:jc w:val="both"/>
        <w:rPr>
          <w:rFonts w:ascii="Times New Roman" w:hAnsi="Times New Roman" w:cs="Times New Roman"/>
          <w:sz w:val="28"/>
          <w:szCs w:val="28"/>
          <w:lang w:val="uk-UA"/>
        </w:rPr>
      </w:pPr>
      <w:r w:rsidRPr="00584DA1">
        <w:rPr>
          <w:rFonts w:ascii="Times New Roman" w:hAnsi="Times New Roman" w:cs="Times New Roman"/>
          <w:b/>
          <w:sz w:val="28"/>
          <w:szCs w:val="28"/>
        </w:rPr>
        <w:t>Метою</w:t>
      </w:r>
      <w:r w:rsidRPr="00584DA1">
        <w:rPr>
          <w:rFonts w:ascii="Times New Roman" w:hAnsi="Times New Roman" w:cs="Times New Roman"/>
          <w:b/>
          <w:sz w:val="28"/>
          <w:szCs w:val="28"/>
          <w:lang w:val="uk-UA"/>
        </w:rPr>
        <w:t xml:space="preserve"> роботи</w:t>
      </w:r>
      <w:r w:rsidRPr="00584DA1">
        <w:rPr>
          <w:rFonts w:ascii="Times New Roman" w:hAnsi="Times New Roman" w:cs="Times New Roman"/>
          <w:sz w:val="28"/>
          <w:szCs w:val="28"/>
        </w:rPr>
        <w:t xml:space="preserve"> є </w:t>
      </w:r>
      <w:r w:rsidR="00811088">
        <w:rPr>
          <w:rFonts w:ascii="Times New Roman" w:hAnsi="Times New Roman" w:cs="Times New Roman"/>
          <w:sz w:val="28"/>
          <w:szCs w:val="28"/>
          <w:lang w:val="uk-UA"/>
        </w:rPr>
        <w:t>…</w:t>
      </w:r>
    </w:p>
    <w:p w:rsidR="00584DA1" w:rsidRDefault="00584DA1" w:rsidP="00584DA1">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поставленої мети, необхідно вирішити наступні завдання:</w:t>
      </w:r>
    </w:p>
    <w:p w:rsidR="009C124B" w:rsidRDefault="00811088" w:rsidP="009C124B">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w:t>
      </w:r>
    </w:p>
    <w:p w:rsidR="009C124B" w:rsidRDefault="009C124B" w:rsidP="009C124B">
      <w:pPr>
        <w:spacing w:after="0" w:line="360" w:lineRule="auto"/>
        <w:ind w:firstLine="851"/>
        <w:jc w:val="both"/>
        <w:rPr>
          <w:rFonts w:ascii="Times New Roman" w:hAnsi="Times New Roman" w:cs="Times New Roman"/>
          <w:sz w:val="28"/>
          <w:szCs w:val="28"/>
          <w:lang w:val="uk-UA"/>
        </w:rPr>
      </w:pPr>
      <w:r w:rsidRPr="009C124B">
        <w:rPr>
          <w:rFonts w:ascii="Times New Roman" w:hAnsi="Times New Roman" w:cs="Times New Roman"/>
          <w:b/>
          <w:sz w:val="28"/>
          <w:szCs w:val="28"/>
        </w:rPr>
        <w:t>Об'єкт</w:t>
      </w:r>
      <w:r w:rsidRPr="009C124B">
        <w:rPr>
          <w:rFonts w:ascii="Times New Roman" w:hAnsi="Times New Roman" w:cs="Times New Roman"/>
          <w:b/>
          <w:sz w:val="28"/>
          <w:szCs w:val="28"/>
          <w:lang w:val="uk-UA"/>
        </w:rPr>
        <w:t>ом</w:t>
      </w:r>
      <w:r w:rsidRPr="009C124B">
        <w:rPr>
          <w:rFonts w:ascii="Times New Roman" w:hAnsi="Times New Roman" w:cs="Times New Roman"/>
          <w:b/>
          <w:sz w:val="28"/>
          <w:szCs w:val="28"/>
        </w:rPr>
        <w:t xml:space="preserve"> </w:t>
      </w:r>
      <w:proofErr w:type="gramStart"/>
      <w:r w:rsidRPr="009C124B">
        <w:rPr>
          <w:rFonts w:ascii="Times New Roman" w:hAnsi="Times New Roman" w:cs="Times New Roman"/>
          <w:b/>
          <w:sz w:val="28"/>
          <w:szCs w:val="28"/>
        </w:rPr>
        <w:t>роботи</w:t>
      </w:r>
      <w:r>
        <w:rPr>
          <w:rFonts w:ascii="Times New Roman" w:hAnsi="Times New Roman" w:cs="Times New Roman"/>
          <w:sz w:val="28"/>
          <w:szCs w:val="28"/>
          <w:lang w:val="uk-UA"/>
        </w:rPr>
        <w:t xml:space="preserve">  –</w:t>
      </w:r>
      <w:proofErr w:type="gramEnd"/>
      <w:r>
        <w:rPr>
          <w:rFonts w:ascii="Times New Roman" w:hAnsi="Times New Roman" w:cs="Times New Roman"/>
          <w:sz w:val="28"/>
          <w:szCs w:val="28"/>
          <w:lang w:val="uk-UA"/>
        </w:rPr>
        <w:t xml:space="preserve"> </w:t>
      </w:r>
      <w:r w:rsidR="00811088">
        <w:rPr>
          <w:rFonts w:ascii="Times New Roman" w:hAnsi="Times New Roman" w:cs="Times New Roman"/>
          <w:sz w:val="28"/>
          <w:szCs w:val="28"/>
          <w:lang w:val="uk-UA"/>
        </w:rPr>
        <w:t>…</w:t>
      </w:r>
    </w:p>
    <w:p w:rsidR="009C124B" w:rsidRDefault="009C124B" w:rsidP="00584DA1">
      <w:pPr>
        <w:spacing w:after="0" w:line="360" w:lineRule="auto"/>
        <w:ind w:firstLine="851"/>
        <w:jc w:val="both"/>
        <w:rPr>
          <w:rFonts w:ascii="Times New Roman" w:hAnsi="Times New Roman" w:cs="Times New Roman"/>
          <w:sz w:val="28"/>
          <w:szCs w:val="28"/>
          <w:lang w:val="uk-UA"/>
        </w:rPr>
      </w:pPr>
      <w:r w:rsidRPr="009C124B">
        <w:rPr>
          <w:rFonts w:ascii="Times New Roman" w:hAnsi="Times New Roman" w:cs="Times New Roman"/>
          <w:b/>
          <w:sz w:val="28"/>
          <w:szCs w:val="28"/>
        </w:rPr>
        <w:t>Предмет</w:t>
      </w:r>
      <w:r w:rsidRPr="009C124B">
        <w:rPr>
          <w:rFonts w:ascii="Times New Roman" w:hAnsi="Times New Roman" w:cs="Times New Roman"/>
          <w:b/>
          <w:sz w:val="28"/>
          <w:szCs w:val="28"/>
          <w:lang w:val="uk-UA"/>
        </w:rPr>
        <w:t>ом</w:t>
      </w:r>
      <w:r w:rsidRPr="009C124B">
        <w:rPr>
          <w:rFonts w:ascii="Times New Roman" w:hAnsi="Times New Roman" w:cs="Times New Roman"/>
          <w:b/>
          <w:sz w:val="28"/>
          <w:szCs w:val="28"/>
        </w:rPr>
        <w:t xml:space="preserve"> курсової </w:t>
      </w:r>
      <w:proofErr w:type="gramStart"/>
      <w:r w:rsidRPr="009C124B">
        <w:rPr>
          <w:rFonts w:ascii="Times New Roman" w:hAnsi="Times New Roman" w:cs="Times New Roman"/>
          <w:b/>
          <w:sz w:val="28"/>
          <w:szCs w:val="28"/>
        </w:rPr>
        <w:t>роботи</w:t>
      </w:r>
      <w:r>
        <w:rPr>
          <w:rFonts w:ascii="Times New Roman" w:hAnsi="Times New Roman" w:cs="Times New Roman"/>
          <w:sz w:val="28"/>
          <w:szCs w:val="28"/>
          <w:lang w:val="uk-UA"/>
        </w:rPr>
        <w:t xml:space="preserve"> </w:t>
      </w:r>
      <w:r w:rsidR="00123796">
        <w:rPr>
          <w:rFonts w:ascii="Times New Roman" w:hAnsi="Times New Roman" w:cs="Times New Roman"/>
          <w:sz w:val="28"/>
          <w:szCs w:val="28"/>
          <w:lang w:val="uk-UA"/>
        </w:rPr>
        <w:t xml:space="preserve"> </w:t>
      </w:r>
      <w:r w:rsidR="00123796" w:rsidRPr="00123796">
        <w:rPr>
          <w:rFonts w:ascii="Times New Roman" w:hAnsi="Times New Roman" w:cs="Times New Roman"/>
          <w:sz w:val="28"/>
          <w:szCs w:val="28"/>
          <w:lang w:val="uk-UA" w:bidi="uk-UA"/>
        </w:rPr>
        <w:t>–</w:t>
      </w:r>
      <w:proofErr w:type="gramEnd"/>
      <w:r>
        <w:rPr>
          <w:rFonts w:ascii="Times New Roman" w:hAnsi="Times New Roman" w:cs="Times New Roman"/>
          <w:sz w:val="28"/>
          <w:szCs w:val="28"/>
          <w:lang w:val="uk-UA"/>
        </w:rPr>
        <w:t xml:space="preserve"> </w:t>
      </w:r>
      <w:r w:rsidR="00811088">
        <w:rPr>
          <w:rFonts w:ascii="Times New Roman" w:hAnsi="Times New Roman" w:cs="Times New Roman"/>
          <w:sz w:val="28"/>
          <w:szCs w:val="28"/>
          <w:lang w:val="uk-UA"/>
        </w:rPr>
        <w:t>…</w:t>
      </w:r>
    </w:p>
    <w:p w:rsidR="00B65184" w:rsidRPr="00B65184" w:rsidRDefault="00B65184" w:rsidP="00B65184">
      <w:pPr>
        <w:spacing w:after="0" w:line="360" w:lineRule="auto"/>
        <w:ind w:firstLine="851"/>
        <w:jc w:val="both"/>
        <w:rPr>
          <w:rFonts w:ascii="Times New Roman" w:hAnsi="Times New Roman" w:cs="Times New Roman"/>
          <w:sz w:val="28"/>
          <w:szCs w:val="28"/>
          <w:lang w:val="uk-UA"/>
        </w:rPr>
      </w:pPr>
      <w:r w:rsidRPr="00B65184">
        <w:rPr>
          <w:rFonts w:ascii="Times New Roman" w:hAnsi="Times New Roman" w:cs="Times New Roman"/>
          <w:sz w:val="28"/>
          <w:szCs w:val="28"/>
          <w:lang w:val="uk-UA"/>
        </w:rPr>
        <w:t xml:space="preserve">Для розв’язання поставлених завдань використано такі </w:t>
      </w:r>
      <w:r w:rsidRPr="00B65184">
        <w:rPr>
          <w:rFonts w:ascii="Times New Roman" w:hAnsi="Times New Roman" w:cs="Times New Roman"/>
          <w:b/>
          <w:sz w:val="28"/>
          <w:szCs w:val="28"/>
          <w:lang w:val="uk-UA"/>
        </w:rPr>
        <w:t>методи наукового дослідження</w:t>
      </w:r>
      <w:r w:rsidRPr="00B65184">
        <w:rPr>
          <w:rFonts w:ascii="Times New Roman" w:hAnsi="Times New Roman" w:cs="Times New Roman"/>
          <w:sz w:val="28"/>
          <w:szCs w:val="28"/>
          <w:lang w:val="uk-UA"/>
        </w:rPr>
        <w:t xml:space="preserve">: </w:t>
      </w:r>
      <w:r w:rsidR="00811088">
        <w:rPr>
          <w:rFonts w:ascii="Times New Roman" w:hAnsi="Times New Roman" w:cs="Times New Roman"/>
          <w:sz w:val="28"/>
          <w:szCs w:val="28"/>
          <w:lang w:val="uk-UA"/>
        </w:rPr>
        <w:t>…</w:t>
      </w:r>
    </w:p>
    <w:p w:rsidR="00B65184" w:rsidRPr="00B65184" w:rsidRDefault="00B65184" w:rsidP="00B65184">
      <w:pPr>
        <w:spacing w:after="0" w:line="360" w:lineRule="auto"/>
        <w:ind w:firstLine="851"/>
        <w:jc w:val="both"/>
        <w:rPr>
          <w:rFonts w:ascii="Times New Roman" w:hAnsi="Times New Roman" w:cs="Times New Roman"/>
          <w:sz w:val="28"/>
          <w:szCs w:val="28"/>
          <w:lang w:val="uk-UA"/>
        </w:rPr>
      </w:pPr>
      <w:r w:rsidRPr="00B65184">
        <w:rPr>
          <w:rFonts w:ascii="Times New Roman" w:hAnsi="Times New Roman" w:cs="Times New Roman"/>
          <w:b/>
          <w:sz w:val="28"/>
          <w:szCs w:val="28"/>
          <w:lang w:val="uk-UA"/>
        </w:rPr>
        <w:t>Структура роботи</w:t>
      </w:r>
      <w:r w:rsidRPr="00B65184">
        <w:rPr>
          <w:rFonts w:ascii="Times New Roman" w:hAnsi="Times New Roman" w:cs="Times New Roman"/>
          <w:sz w:val="28"/>
          <w:szCs w:val="28"/>
          <w:lang w:val="uk-UA"/>
        </w:rPr>
        <w:t>. Курсова робота складається зі вступу, двох розділів, висновків та списку використаних джерел. Заг</w:t>
      </w:r>
      <w:r w:rsidR="00123796">
        <w:rPr>
          <w:rFonts w:ascii="Times New Roman" w:hAnsi="Times New Roman" w:cs="Times New Roman"/>
          <w:sz w:val="28"/>
          <w:szCs w:val="28"/>
          <w:lang w:val="uk-UA"/>
        </w:rPr>
        <w:t>альний обсяг роботи становить 32 сторінки</w:t>
      </w:r>
      <w:r w:rsidRPr="00B65184">
        <w:rPr>
          <w:rFonts w:ascii="Times New Roman" w:hAnsi="Times New Roman" w:cs="Times New Roman"/>
          <w:sz w:val="28"/>
          <w:szCs w:val="28"/>
          <w:lang w:val="uk-UA"/>
        </w:rPr>
        <w:t>.</w:t>
      </w:r>
    </w:p>
    <w:p w:rsidR="00B65184" w:rsidRPr="00B65184" w:rsidRDefault="00B65184" w:rsidP="00584DA1">
      <w:pPr>
        <w:spacing w:after="0" w:line="360" w:lineRule="auto"/>
        <w:ind w:firstLine="851"/>
        <w:jc w:val="both"/>
        <w:rPr>
          <w:rFonts w:ascii="Times New Roman" w:hAnsi="Times New Roman" w:cs="Times New Roman"/>
          <w:sz w:val="28"/>
          <w:szCs w:val="28"/>
          <w:lang w:val="uk-UA"/>
        </w:rPr>
      </w:pPr>
    </w:p>
    <w:p w:rsidR="009C124B" w:rsidRPr="009C124B" w:rsidRDefault="009C124B" w:rsidP="00584DA1">
      <w:pPr>
        <w:spacing w:after="0" w:line="360" w:lineRule="auto"/>
        <w:ind w:firstLine="851"/>
        <w:jc w:val="both"/>
        <w:rPr>
          <w:rFonts w:ascii="Times New Roman" w:hAnsi="Times New Roman" w:cs="Times New Roman"/>
          <w:sz w:val="28"/>
          <w:szCs w:val="28"/>
          <w:lang w:val="uk-UA"/>
        </w:rPr>
      </w:pPr>
      <w:r w:rsidRPr="009C124B">
        <w:rPr>
          <w:rFonts w:ascii="Times New Roman" w:hAnsi="Times New Roman" w:cs="Times New Roman"/>
          <w:sz w:val="28"/>
          <w:szCs w:val="28"/>
        </w:rPr>
        <w:br/>
      </w:r>
      <w:r w:rsidRPr="009C124B">
        <w:rPr>
          <w:rFonts w:ascii="Times New Roman" w:hAnsi="Times New Roman" w:cs="Times New Roman"/>
          <w:sz w:val="28"/>
          <w:szCs w:val="28"/>
        </w:rPr>
        <w:br/>
      </w:r>
    </w:p>
    <w:p w:rsidR="008448E9" w:rsidRPr="008448E9" w:rsidRDefault="00584DA1" w:rsidP="00584DA1">
      <w:pPr>
        <w:spacing w:after="0" w:line="360" w:lineRule="auto"/>
        <w:ind w:firstLine="851"/>
        <w:jc w:val="both"/>
        <w:rPr>
          <w:rFonts w:ascii="Times New Roman" w:hAnsi="Times New Roman" w:cs="Times New Roman"/>
          <w:sz w:val="28"/>
          <w:szCs w:val="28"/>
          <w:lang w:val="uk-UA"/>
        </w:rPr>
      </w:pPr>
      <w:r w:rsidRPr="00584DA1">
        <w:rPr>
          <w:rFonts w:ascii="Times New Roman" w:hAnsi="Times New Roman" w:cs="Times New Roman"/>
          <w:sz w:val="28"/>
          <w:szCs w:val="28"/>
        </w:rPr>
        <w:br/>
      </w:r>
      <w:r w:rsidRPr="00584DA1">
        <w:rPr>
          <w:rFonts w:ascii="Times New Roman" w:hAnsi="Times New Roman" w:cs="Times New Roman"/>
          <w:b/>
          <w:sz w:val="28"/>
          <w:szCs w:val="28"/>
        </w:rPr>
        <w:br/>
      </w:r>
    </w:p>
    <w:p w:rsidR="008448E9" w:rsidRDefault="008448E9" w:rsidP="00660FF1">
      <w:pPr>
        <w:spacing w:after="0" w:line="360" w:lineRule="auto"/>
        <w:jc w:val="center"/>
        <w:rPr>
          <w:rFonts w:ascii="Times New Roman" w:hAnsi="Times New Roman" w:cs="Times New Roman"/>
          <w:b/>
          <w:sz w:val="28"/>
          <w:szCs w:val="28"/>
          <w:lang w:val="uk-UA"/>
        </w:rPr>
      </w:pPr>
    </w:p>
    <w:p w:rsidR="008448E9" w:rsidRDefault="008448E9" w:rsidP="00660FF1">
      <w:pPr>
        <w:spacing w:after="0" w:line="360" w:lineRule="auto"/>
        <w:jc w:val="center"/>
        <w:rPr>
          <w:rFonts w:ascii="Times New Roman" w:hAnsi="Times New Roman" w:cs="Times New Roman"/>
          <w:b/>
          <w:sz w:val="28"/>
          <w:szCs w:val="28"/>
          <w:lang w:val="uk-UA"/>
        </w:rPr>
      </w:pPr>
    </w:p>
    <w:p w:rsidR="008448E9" w:rsidRDefault="008448E9" w:rsidP="00660FF1">
      <w:pPr>
        <w:spacing w:after="0" w:line="360" w:lineRule="auto"/>
        <w:jc w:val="center"/>
        <w:rPr>
          <w:rFonts w:ascii="Times New Roman" w:hAnsi="Times New Roman" w:cs="Times New Roman"/>
          <w:b/>
          <w:sz w:val="28"/>
          <w:szCs w:val="28"/>
          <w:lang w:val="uk-UA"/>
        </w:rPr>
      </w:pPr>
    </w:p>
    <w:p w:rsidR="008448E9" w:rsidRDefault="008448E9" w:rsidP="00660FF1">
      <w:pPr>
        <w:spacing w:after="0" w:line="360" w:lineRule="auto"/>
        <w:jc w:val="center"/>
        <w:rPr>
          <w:rFonts w:ascii="Times New Roman" w:hAnsi="Times New Roman" w:cs="Times New Roman"/>
          <w:b/>
          <w:sz w:val="28"/>
          <w:szCs w:val="28"/>
          <w:lang w:val="uk-UA"/>
        </w:rPr>
      </w:pPr>
    </w:p>
    <w:p w:rsidR="008203BB" w:rsidRDefault="008203BB" w:rsidP="00660FF1">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І</w:t>
      </w:r>
    </w:p>
    <w:p w:rsidR="00660FF1" w:rsidRPr="00660FF1" w:rsidRDefault="00660FF1" w:rsidP="00660FF1">
      <w:pPr>
        <w:spacing w:after="0" w:line="360" w:lineRule="auto"/>
        <w:jc w:val="center"/>
        <w:rPr>
          <w:rFonts w:ascii="Times New Roman" w:hAnsi="Times New Roman" w:cs="Times New Roman"/>
          <w:b/>
          <w:sz w:val="28"/>
          <w:szCs w:val="28"/>
          <w:lang w:val="uk-UA"/>
        </w:rPr>
      </w:pPr>
      <w:r w:rsidRPr="00660FF1">
        <w:rPr>
          <w:rFonts w:ascii="Times New Roman" w:hAnsi="Times New Roman" w:cs="Times New Roman"/>
          <w:b/>
          <w:sz w:val="28"/>
          <w:szCs w:val="28"/>
          <w:lang w:val="uk-UA"/>
        </w:rPr>
        <w:t xml:space="preserve"> ОСОБЛИВОСТІ СУБ'ЄКТИВНОГО ПРАВА НА ВИНАХІД</w:t>
      </w:r>
    </w:p>
    <w:p w:rsidR="00660FF1" w:rsidRPr="00660FF1" w:rsidRDefault="00660FF1" w:rsidP="00660FF1">
      <w:pPr>
        <w:spacing w:after="0" w:line="480" w:lineRule="auto"/>
        <w:jc w:val="center"/>
        <w:rPr>
          <w:rFonts w:ascii="Times New Roman" w:hAnsi="Times New Roman" w:cs="Times New Roman"/>
          <w:b/>
          <w:sz w:val="28"/>
          <w:szCs w:val="28"/>
          <w:lang w:val="uk-UA"/>
        </w:rPr>
      </w:pPr>
      <w:r w:rsidRPr="00660FF1">
        <w:rPr>
          <w:rFonts w:ascii="Times New Roman" w:hAnsi="Times New Roman" w:cs="Times New Roman"/>
          <w:b/>
          <w:sz w:val="28"/>
          <w:szCs w:val="28"/>
          <w:lang w:val="uk-UA"/>
        </w:rPr>
        <w:t>1.1. Загальні положення права інтелектуальної власності на винахід</w:t>
      </w:r>
    </w:p>
    <w:p w:rsidR="00581A0D" w:rsidRPr="00811088" w:rsidRDefault="00660FF1" w:rsidP="00811088">
      <w:pPr>
        <w:spacing w:after="0" w:line="360" w:lineRule="auto"/>
        <w:ind w:firstLine="851"/>
        <w:jc w:val="both"/>
        <w:rPr>
          <w:rFonts w:ascii="Times New Roman" w:hAnsi="Times New Roman" w:cs="Times New Roman"/>
          <w:sz w:val="28"/>
          <w:szCs w:val="28"/>
          <w:lang w:val="uk-UA"/>
        </w:rPr>
      </w:pPr>
      <w:r w:rsidRPr="00660FF1">
        <w:rPr>
          <w:rFonts w:ascii="Times New Roman" w:hAnsi="Times New Roman" w:cs="Times New Roman"/>
          <w:sz w:val="28"/>
          <w:szCs w:val="28"/>
        </w:rPr>
        <w:t>Права інтелектуальної власності на винахід (корисну модель) виникають лише після отримання винахідником (або іншою особою, якій передано право на подання заявки) патенту. Як вказано у ст. 28 Закону України «Про охорону прав на винаходи і корисні моделі», ці права «випливають з патенту»</w:t>
      </w:r>
      <w:r w:rsidR="00B94996">
        <w:rPr>
          <w:rFonts w:ascii="Times New Roman" w:hAnsi="Times New Roman" w:cs="Times New Roman"/>
          <w:sz w:val="28"/>
          <w:szCs w:val="28"/>
          <w:lang w:val="uk-UA"/>
        </w:rPr>
        <w:t xml:space="preserve"> [5]</w:t>
      </w:r>
      <w:r w:rsidRPr="00660FF1">
        <w:rPr>
          <w:rFonts w:ascii="Times New Roman" w:hAnsi="Times New Roman" w:cs="Times New Roman"/>
          <w:sz w:val="28"/>
          <w:szCs w:val="28"/>
        </w:rPr>
        <w:t xml:space="preserve">. </w:t>
      </w:r>
      <w:r w:rsidR="00811088">
        <w:rPr>
          <w:rFonts w:ascii="Times New Roman" w:hAnsi="Times New Roman" w:cs="Times New Roman"/>
          <w:sz w:val="28"/>
          <w:szCs w:val="28"/>
          <w:lang w:val="uk-UA"/>
        </w:rPr>
        <w:t>….</w:t>
      </w:r>
      <w:r w:rsidR="00581A0D" w:rsidRPr="00581A0D">
        <w:rPr>
          <w:rFonts w:ascii="Times New Roman" w:hAnsi="Times New Roman" w:cs="Times New Roman"/>
          <w:sz w:val="28"/>
          <w:szCs w:val="28"/>
        </w:rPr>
        <w:t xml:space="preserve"> Як слушно зазначає О.А. Підопригора, це має значення для суспільної оцінки як самого результату, так і особи винахідника [</w:t>
      </w:r>
      <w:r w:rsidR="00B94996">
        <w:rPr>
          <w:rFonts w:ascii="Times New Roman" w:hAnsi="Times New Roman" w:cs="Times New Roman"/>
          <w:sz w:val="28"/>
          <w:szCs w:val="28"/>
          <w:lang w:val="uk-UA"/>
        </w:rPr>
        <w:t>1</w:t>
      </w:r>
      <w:r w:rsidR="00581A0D" w:rsidRPr="00581A0D">
        <w:rPr>
          <w:rFonts w:ascii="Times New Roman" w:hAnsi="Times New Roman" w:cs="Times New Roman"/>
          <w:sz w:val="28"/>
          <w:szCs w:val="28"/>
        </w:rPr>
        <w:t xml:space="preserve">4, с. 82]. Державна служба інтелектуальної власності, розглядаючи заявку на винахід (корисну модель), презюмує, що заявник і є винахідником (саме його творчою інтелектуальною працею було створено винахід, корисну модель). У подальшому винахідник отримує патент на своє ім’я, і цей юридичний факт слугує визнанням державою авторства на винахід (корисну </w:t>
      </w:r>
      <w:proofErr w:type="gramStart"/>
      <w:r w:rsidR="00581A0D" w:rsidRPr="00581A0D">
        <w:rPr>
          <w:rFonts w:ascii="Times New Roman" w:hAnsi="Times New Roman" w:cs="Times New Roman"/>
          <w:sz w:val="28"/>
          <w:szCs w:val="28"/>
        </w:rPr>
        <w:t>модель)</w:t>
      </w:r>
      <w:r w:rsidR="00811088">
        <w:rPr>
          <w:rFonts w:ascii="Times New Roman" w:hAnsi="Times New Roman" w:cs="Times New Roman"/>
          <w:sz w:val="28"/>
          <w:szCs w:val="28"/>
        </w:rPr>
        <w:t>…</w:t>
      </w:r>
      <w:proofErr w:type="gramEnd"/>
      <w:r w:rsidR="00811088">
        <w:rPr>
          <w:rFonts w:ascii="Times New Roman" w:hAnsi="Times New Roman" w:cs="Times New Roman"/>
          <w:sz w:val="28"/>
          <w:szCs w:val="28"/>
          <w:lang w:val="uk-UA"/>
        </w:rPr>
        <w:t>.</w:t>
      </w:r>
    </w:p>
    <w:p w:rsidR="005330DA" w:rsidRPr="00811088" w:rsidRDefault="00581A0D" w:rsidP="00811088">
      <w:pPr>
        <w:spacing w:after="0" w:line="360" w:lineRule="auto"/>
        <w:ind w:firstLine="851"/>
        <w:jc w:val="both"/>
        <w:rPr>
          <w:rFonts w:ascii="Times New Roman" w:hAnsi="Times New Roman" w:cs="Times New Roman"/>
          <w:sz w:val="28"/>
          <w:szCs w:val="28"/>
          <w:lang w:val="uk-UA"/>
        </w:rPr>
      </w:pPr>
      <w:r w:rsidRPr="00581A0D">
        <w:rPr>
          <w:rFonts w:ascii="Times New Roman" w:hAnsi="Times New Roman" w:cs="Times New Roman"/>
          <w:sz w:val="28"/>
          <w:szCs w:val="28"/>
        </w:rPr>
        <w:t>В патентному праві діє презумпція авторства на винахід, відповідно до якої винахідником вважається особа, що вказана у патенті на винахід (корисну модель</w:t>
      </w:r>
      <w:proofErr w:type="gramStart"/>
      <w:r w:rsidRPr="00581A0D">
        <w:rPr>
          <w:rFonts w:ascii="Times New Roman" w:hAnsi="Times New Roman" w:cs="Times New Roman"/>
          <w:sz w:val="28"/>
          <w:szCs w:val="28"/>
        </w:rPr>
        <w:t xml:space="preserve">). </w:t>
      </w:r>
      <w:proofErr w:type="gramEnd"/>
      <w:r w:rsidR="00811088">
        <w:rPr>
          <w:rFonts w:ascii="Times New Roman" w:hAnsi="Times New Roman" w:cs="Times New Roman"/>
          <w:sz w:val="28"/>
          <w:szCs w:val="28"/>
          <w:lang w:val="uk-UA"/>
        </w:rPr>
        <w:t>….</w:t>
      </w:r>
    </w:p>
    <w:p w:rsidR="00DE38E8" w:rsidRPr="008203BB" w:rsidRDefault="005330DA" w:rsidP="00811088">
      <w:pPr>
        <w:spacing w:after="0" w:line="360" w:lineRule="auto"/>
        <w:ind w:firstLine="851"/>
        <w:rPr>
          <w:rFonts w:ascii="Times New Roman" w:hAnsi="Times New Roman" w:cs="Times New Roman"/>
          <w:sz w:val="28"/>
          <w:szCs w:val="28"/>
          <w:lang w:val="uk-UA"/>
        </w:rPr>
      </w:pPr>
      <w:proofErr w:type="gramStart"/>
      <w:r>
        <w:rPr>
          <w:rFonts w:ascii="Times New Roman" w:hAnsi="Times New Roman" w:cs="Times New Roman"/>
          <w:sz w:val="28"/>
          <w:szCs w:val="28"/>
        </w:rPr>
        <w:t xml:space="preserve">Отже, </w:t>
      </w:r>
      <w:r w:rsidR="00811088">
        <w:rPr>
          <w:rFonts w:ascii="Times New Roman" w:hAnsi="Times New Roman" w:cs="Times New Roman"/>
          <w:sz w:val="28"/>
          <w:szCs w:val="28"/>
          <w:lang w:val="uk-UA"/>
        </w:rPr>
        <w:t>….</w:t>
      </w:r>
      <w:proofErr w:type="gramEnd"/>
      <w:r w:rsidR="008203BB">
        <w:rPr>
          <w:rFonts w:ascii="Times New Roman" w:hAnsi="Times New Roman" w:cs="Times New Roman"/>
          <w:sz w:val="28"/>
          <w:szCs w:val="28"/>
        </w:rPr>
        <w:br/>
      </w:r>
      <w:r w:rsidR="00DE38E8" w:rsidRPr="00DE38E8">
        <w:rPr>
          <w:rFonts w:ascii="Times New Roman" w:hAnsi="Times New Roman" w:cs="Times New Roman"/>
          <w:b/>
          <w:sz w:val="28"/>
          <w:szCs w:val="28"/>
          <w:lang w:val="uk-UA"/>
        </w:rPr>
        <w:t>1.2. </w:t>
      </w:r>
      <w:r w:rsidR="00DE38E8" w:rsidRPr="00DE38E8">
        <w:rPr>
          <w:rFonts w:ascii="Times New Roman" w:hAnsi="Times New Roman" w:cs="Times New Roman"/>
          <w:b/>
          <w:sz w:val="28"/>
          <w:szCs w:val="28"/>
        </w:rPr>
        <w:t>Суб'єкти права інтелектуальної власності на винахід і корисну модель</w:t>
      </w:r>
    </w:p>
    <w:p w:rsidR="00DE38E8" w:rsidRDefault="00DE38E8" w:rsidP="00811088">
      <w:pPr>
        <w:spacing w:after="0" w:line="360" w:lineRule="auto"/>
        <w:ind w:firstLine="851"/>
        <w:jc w:val="both"/>
        <w:rPr>
          <w:rFonts w:ascii="Times New Roman" w:hAnsi="Times New Roman" w:cs="Times New Roman"/>
          <w:sz w:val="28"/>
          <w:szCs w:val="28"/>
        </w:rPr>
      </w:pPr>
      <w:r w:rsidRPr="00DE38E8">
        <w:rPr>
          <w:rFonts w:ascii="Times New Roman" w:hAnsi="Times New Roman" w:cs="Times New Roman"/>
          <w:sz w:val="28"/>
          <w:szCs w:val="28"/>
          <w:lang w:val="uk-UA"/>
        </w:rPr>
        <w:t>Патентовласниками на винаходи, корисні моделі та промислові зразки є: 1) винахідники стосовно винаходів і корисних моделей та автори проми</w:t>
      </w:r>
      <w:r w:rsidR="008203BB">
        <w:rPr>
          <w:rFonts w:ascii="Times New Roman" w:hAnsi="Times New Roman" w:cs="Times New Roman"/>
          <w:sz w:val="28"/>
          <w:szCs w:val="28"/>
          <w:lang w:val="uk-UA"/>
        </w:rPr>
        <w:t xml:space="preserve">слових зразків; 2) роботодавці </w:t>
      </w:r>
      <w:r w:rsidR="008203BB" w:rsidRPr="008203BB">
        <w:rPr>
          <w:rFonts w:ascii="Times New Roman" w:hAnsi="Times New Roman" w:cs="Times New Roman"/>
          <w:sz w:val="28"/>
          <w:szCs w:val="28"/>
          <w:lang w:val="uk-UA" w:bidi="uk-UA"/>
        </w:rPr>
        <w:t>–</w:t>
      </w:r>
      <w:r w:rsidRPr="00DE38E8">
        <w:rPr>
          <w:rFonts w:ascii="Times New Roman" w:hAnsi="Times New Roman" w:cs="Times New Roman"/>
          <w:sz w:val="28"/>
          <w:szCs w:val="28"/>
          <w:lang w:val="uk-UA"/>
        </w:rPr>
        <w:t xml:space="preserve"> стосовно службових об'єктів; 3) правонаступники - особи, яким винахідники, автори промислових зразків чи роботодавці передали свої </w:t>
      </w:r>
      <w:r w:rsidR="00811088">
        <w:rPr>
          <w:rFonts w:ascii="Times New Roman" w:hAnsi="Times New Roman" w:cs="Times New Roman"/>
          <w:sz w:val="28"/>
          <w:szCs w:val="28"/>
          <w:lang w:val="uk-UA"/>
        </w:rPr>
        <w:t>….</w:t>
      </w:r>
      <w:r w:rsidR="00B94996">
        <w:rPr>
          <w:rFonts w:ascii="Times New Roman" w:hAnsi="Times New Roman" w:cs="Times New Roman"/>
          <w:sz w:val="28"/>
          <w:szCs w:val="28"/>
          <w:lang w:val="uk-UA"/>
        </w:rPr>
        <w:t>[10, с. 512]</w:t>
      </w:r>
      <w:r w:rsidRPr="00DE38E8">
        <w:rPr>
          <w:rFonts w:ascii="Times New Roman" w:hAnsi="Times New Roman" w:cs="Times New Roman"/>
          <w:sz w:val="28"/>
          <w:szCs w:val="28"/>
        </w:rPr>
        <w:t>.</w:t>
      </w:r>
    </w:p>
    <w:p w:rsidR="003D3769" w:rsidRDefault="00DE38E8" w:rsidP="00811088">
      <w:pPr>
        <w:spacing w:after="0" w:line="360" w:lineRule="auto"/>
        <w:ind w:firstLine="851"/>
        <w:jc w:val="both"/>
        <w:rPr>
          <w:rFonts w:ascii="Times New Roman" w:hAnsi="Times New Roman" w:cs="Times New Roman"/>
          <w:sz w:val="28"/>
          <w:szCs w:val="28"/>
        </w:rPr>
      </w:pPr>
      <w:r w:rsidRPr="00DE38E8">
        <w:rPr>
          <w:rFonts w:ascii="Times New Roman" w:hAnsi="Times New Roman" w:cs="Times New Roman"/>
          <w:sz w:val="28"/>
          <w:szCs w:val="28"/>
        </w:rPr>
        <w:t xml:space="preserve">При видачі охоронних документів в Україні застосовується принцип першого заявника. Суть його полягає у тому, що законодавець не ставить за </w:t>
      </w:r>
      <w:r w:rsidRPr="00DE38E8">
        <w:rPr>
          <w:rFonts w:ascii="Times New Roman" w:hAnsi="Times New Roman" w:cs="Times New Roman"/>
          <w:sz w:val="28"/>
          <w:szCs w:val="28"/>
        </w:rPr>
        <w:lastRenderedPageBreak/>
        <w:t xml:space="preserve">мету з'ясовувати, яка особа дійсно першою досягла такого результату, а наділяє правами і захищає </w:t>
      </w:r>
      <w:r w:rsidR="00811088">
        <w:rPr>
          <w:rFonts w:ascii="Times New Roman" w:hAnsi="Times New Roman" w:cs="Times New Roman"/>
          <w:sz w:val="28"/>
          <w:szCs w:val="28"/>
          <w:lang w:val="uk-UA"/>
        </w:rPr>
        <w:t>….</w:t>
      </w:r>
      <w:r w:rsidR="00B94996">
        <w:rPr>
          <w:rFonts w:ascii="Times New Roman" w:hAnsi="Times New Roman" w:cs="Times New Roman"/>
          <w:sz w:val="28"/>
          <w:szCs w:val="28"/>
          <w:lang w:val="uk-UA"/>
        </w:rPr>
        <w:t xml:space="preserve"> [</w:t>
      </w:r>
      <w:r w:rsidR="00A31C71">
        <w:rPr>
          <w:rFonts w:ascii="Times New Roman" w:hAnsi="Times New Roman" w:cs="Times New Roman"/>
          <w:sz w:val="28"/>
          <w:szCs w:val="28"/>
          <w:lang w:val="uk-UA"/>
        </w:rPr>
        <w:t>12, с. 140</w:t>
      </w:r>
      <w:r w:rsidR="00B94996">
        <w:rPr>
          <w:rFonts w:ascii="Times New Roman" w:hAnsi="Times New Roman" w:cs="Times New Roman"/>
          <w:sz w:val="28"/>
          <w:szCs w:val="28"/>
          <w:lang w:val="uk-UA"/>
        </w:rPr>
        <w:t>]</w:t>
      </w:r>
      <w:r w:rsidR="003D3769" w:rsidRPr="003D3769">
        <w:rPr>
          <w:rFonts w:ascii="Times New Roman" w:hAnsi="Times New Roman" w:cs="Times New Roman"/>
          <w:sz w:val="28"/>
          <w:szCs w:val="28"/>
        </w:rPr>
        <w:t>.</w:t>
      </w:r>
    </w:p>
    <w:p w:rsidR="008203BB" w:rsidRPr="00811088" w:rsidRDefault="003D3769" w:rsidP="00811088">
      <w:pPr>
        <w:spacing w:after="0" w:line="360" w:lineRule="auto"/>
        <w:ind w:firstLine="851"/>
        <w:jc w:val="both"/>
        <w:rPr>
          <w:rFonts w:ascii="Times New Roman" w:hAnsi="Times New Roman" w:cs="Times New Roman"/>
          <w:b/>
          <w:sz w:val="28"/>
          <w:szCs w:val="28"/>
          <w:lang w:val="uk-UA"/>
        </w:rPr>
      </w:pPr>
      <w:r>
        <w:rPr>
          <w:rFonts w:ascii="Times New Roman" w:hAnsi="Times New Roman" w:cs="Times New Roman"/>
          <w:sz w:val="28"/>
          <w:szCs w:val="28"/>
        </w:rPr>
        <w:t xml:space="preserve">З </w:t>
      </w:r>
      <w:r w:rsidRPr="003D3769">
        <w:rPr>
          <w:rFonts w:ascii="Times New Roman" w:hAnsi="Times New Roman" w:cs="Times New Roman"/>
          <w:sz w:val="28"/>
          <w:szCs w:val="28"/>
        </w:rPr>
        <w:t xml:space="preserve">урахуванням того, що норма про розподіл прав стосовно службового об'єкта інтелектуальної власності є диспозитивною (тобто застосовується у випадках, коли сторони </w:t>
      </w:r>
      <w:r w:rsidR="00811088">
        <w:rPr>
          <w:rFonts w:ascii="Times New Roman" w:hAnsi="Times New Roman" w:cs="Times New Roman"/>
          <w:sz w:val="28"/>
          <w:szCs w:val="28"/>
          <w:lang w:val="uk-UA"/>
        </w:rPr>
        <w:t>…</w:t>
      </w:r>
    </w:p>
    <w:p w:rsidR="008203BB" w:rsidRDefault="008203BB" w:rsidP="005430F2">
      <w:pPr>
        <w:spacing w:after="0" w:line="360" w:lineRule="auto"/>
        <w:jc w:val="center"/>
        <w:rPr>
          <w:rFonts w:ascii="Times New Roman" w:hAnsi="Times New Roman" w:cs="Times New Roman"/>
          <w:b/>
          <w:sz w:val="28"/>
          <w:szCs w:val="28"/>
          <w:lang w:val="uk-UA"/>
        </w:rPr>
      </w:pPr>
    </w:p>
    <w:p w:rsidR="008203BB" w:rsidRDefault="008203BB" w:rsidP="005430F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ІІ</w:t>
      </w:r>
      <w:r w:rsidR="005430F2" w:rsidRPr="005430F2">
        <w:rPr>
          <w:rFonts w:ascii="Times New Roman" w:hAnsi="Times New Roman" w:cs="Times New Roman"/>
          <w:b/>
          <w:sz w:val="28"/>
          <w:szCs w:val="28"/>
          <w:lang w:val="uk-UA"/>
        </w:rPr>
        <w:t> </w:t>
      </w:r>
    </w:p>
    <w:p w:rsidR="005430F2" w:rsidRPr="005430F2" w:rsidRDefault="005430F2" w:rsidP="005430F2">
      <w:pPr>
        <w:spacing w:after="0" w:line="360" w:lineRule="auto"/>
        <w:jc w:val="center"/>
        <w:rPr>
          <w:rFonts w:ascii="Times New Roman" w:hAnsi="Times New Roman" w:cs="Times New Roman"/>
          <w:b/>
          <w:sz w:val="28"/>
          <w:szCs w:val="28"/>
          <w:lang w:val="uk-UA"/>
        </w:rPr>
      </w:pPr>
      <w:r w:rsidRPr="005430F2">
        <w:rPr>
          <w:rFonts w:ascii="Times New Roman" w:hAnsi="Times New Roman" w:cs="Times New Roman"/>
          <w:b/>
          <w:sz w:val="28"/>
          <w:szCs w:val="28"/>
        </w:rPr>
        <w:t>ПРОЦЕДУРА НАБУТТЯ ПРАВА НА ВИНАХІД І КОРИСНУ МОДЕЛЬ</w:t>
      </w:r>
    </w:p>
    <w:p w:rsidR="005430F2" w:rsidRPr="008203BB" w:rsidRDefault="005430F2" w:rsidP="008203BB">
      <w:pPr>
        <w:spacing w:after="0" w:line="480" w:lineRule="auto"/>
        <w:jc w:val="center"/>
        <w:rPr>
          <w:rFonts w:ascii="Times New Roman" w:hAnsi="Times New Roman" w:cs="Times New Roman"/>
          <w:b/>
          <w:sz w:val="28"/>
          <w:szCs w:val="28"/>
        </w:rPr>
      </w:pPr>
      <w:r w:rsidRPr="008203BB">
        <w:rPr>
          <w:rFonts w:ascii="Times New Roman" w:hAnsi="Times New Roman" w:cs="Times New Roman"/>
          <w:b/>
          <w:sz w:val="28"/>
          <w:szCs w:val="28"/>
          <w:lang w:val="uk-UA"/>
        </w:rPr>
        <w:t>2.1. </w:t>
      </w:r>
      <w:r w:rsidRPr="008203BB">
        <w:rPr>
          <w:rFonts w:ascii="Times New Roman" w:hAnsi="Times New Roman" w:cs="Times New Roman"/>
          <w:b/>
          <w:sz w:val="28"/>
          <w:szCs w:val="28"/>
        </w:rPr>
        <w:t>Право на отримання патенту. Деклараційний патент</w:t>
      </w:r>
    </w:p>
    <w:p w:rsidR="005430F2" w:rsidRDefault="005430F2" w:rsidP="005430F2">
      <w:pPr>
        <w:spacing w:after="0" w:line="360" w:lineRule="auto"/>
        <w:ind w:firstLine="851"/>
        <w:jc w:val="both"/>
        <w:rPr>
          <w:rFonts w:ascii="Times New Roman" w:hAnsi="Times New Roman" w:cs="Times New Roman"/>
          <w:sz w:val="28"/>
          <w:szCs w:val="28"/>
        </w:rPr>
      </w:pPr>
      <w:r w:rsidRPr="005430F2">
        <w:rPr>
          <w:rFonts w:ascii="Times New Roman" w:hAnsi="Times New Roman" w:cs="Times New Roman"/>
          <w:sz w:val="28"/>
          <w:szCs w:val="28"/>
        </w:rPr>
        <w:t xml:space="preserve">Необхідно відмітити, що Законом про винаходи, окрім патенту на винахід передбачено й існування деклараційного патенту на винахід, який діє протягом 6 років і відрізняється від патенту на винахід тим, що видається не за результатами кваліфікаційної експертизи (експертизи по суті), яка встановлює </w:t>
      </w:r>
      <w:r w:rsidR="00811088">
        <w:rPr>
          <w:rFonts w:ascii="Times New Roman" w:hAnsi="Times New Roman" w:cs="Times New Roman"/>
          <w:sz w:val="28"/>
          <w:szCs w:val="28"/>
          <w:lang w:val="uk-UA"/>
        </w:rPr>
        <w:t>….</w:t>
      </w:r>
      <w:r w:rsidRPr="005430F2">
        <w:rPr>
          <w:rFonts w:ascii="Times New Roman" w:hAnsi="Times New Roman" w:cs="Times New Roman"/>
          <w:sz w:val="28"/>
          <w:szCs w:val="28"/>
        </w:rPr>
        <w:t xml:space="preserve"> [</w:t>
      </w:r>
      <w:r w:rsidR="00A31C71">
        <w:rPr>
          <w:rFonts w:ascii="Times New Roman" w:hAnsi="Times New Roman" w:cs="Times New Roman"/>
          <w:sz w:val="28"/>
          <w:szCs w:val="28"/>
          <w:lang w:val="uk-UA"/>
        </w:rPr>
        <w:t>1</w:t>
      </w:r>
      <w:r w:rsidRPr="005430F2">
        <w:rPr>
          <w:rFonts w:ascii="Times New Roman" w:hAnsi="Times New Roman" w:cs="Times New Roman"/>
          <w:sz w:val="28"/>
          <w:szCs w:val="28"/>
        </w:rPr>
        <w:t xml:space="preserve">3]. </w:t>
      </w:r>
    </w:p>
    <w:p w:rsidR="005430F2" w:rsidRDefault="005430F2" w:rsidP="005430F2">
      <w:pPr>
        <w:spacing w:after="0" w:line="360" w:lineRule="auto"/>
        <w:ind w:firstLine="851"/>
        <w:jc w:val="both"/>
        <w:rPr>
          <w:rFonts w:ascii="Times New Roman" w:hAnsi="Times New Roman" w:cs="Times New Roman"/>
          <w:sz w:val="28"/>
          <w:szCs w:val="28"/>
        </w:rPr>
      </w:pPr>
      <w:r w:rsidRPr="005430F2">
        <w:rPr>
          <w:rFonts w:ascii="Times New Roman" w:hAnsi="Times New Roman" w:cs="Times New Roman"/>
          <w:sz w:val="28"/>
          <w:szCs w:val="28"/>
        </w:rPr>
        <w:t xml:space="preserve">Право на одержання патенту має винахідник, якщо інше не передбачено Законом про винаходи. Винахідники, які спільно створили винахід (корисну модель), мають однакові права на одержання патенту, якщо інше не передбачено угодою між ними. </w:t>
      </w:r>
    </w:p>
    <w:p w:rsidR="007E0204" w:rsidRDefault="005430F2" w:rsidP="00811088">
      <w:pPr>
        <w:spacing w:after="0" w:line="360" w:lineRule="auto"/>
        <w:ind w:firstLine="851"/>
        <w:jc w:val="both"/>
        <w:rPr>
          <w:rFonts w:ascii="Times New Roman" w:hAnsi="Times New Roman" w:cs="Times New Roman"/>
          <w:sz w:val="28"/>
          <w:szCs w:val="28"/>
        </w:rPr>
      </w:pPr>
      <w:r w:rsidRPr="005430F2">
        <w:rPr>
          <w:rFonts w:ascii="Times New Roman" w:hAnsi="Times New Roman" w:cs="Times New Roman"/>
          <w:sz w:val="28"/>
          <w:szCs w:val="28"/>
        </w:rPr>
        <w:t>Не визнаються винахідниками фізичні особи, які не внесли особистого творчого внеску у</w:t>
      </w:r>
      <w:proofErr w:type="gramStart"/>
      <w:r w:rsidRPr="005430F2">
        <w:rPr>
          <w:rFonts w:ascii="Times New Roman" w:hAnsi="Times New Roman" w:cs="Times New Roman"/>
          <w:sz w:val="28"/>
          <w:szCs w:val="28"/>
        </w:rPr>
        <w:t xml:space="preserve"> </w:t>
      </w:r>
      <w:r w:rsidR="00811088">
        <w:rPr>
          <w:rFonts w:ascii="Times New Roman" w:hAnsi="Times New Roman" w:cs="Times New Roman"/>
          <w:sz w:val="28"/>
          <w:szCs w:val="28"/>
          <w:lang w:val="uk-UA"/>
        </w:rPr>
        <w:t>….</w:t>
      </w:r>
      <w:proofErr w:type="gramEnd"/>
      <w:r w:rsidRPr="005430F2">
        <w:rPr>
          <w:rFonts w:ascii="Times New Roman" w:hAnsi="Times New Roman" w:cs="Times New Roman"/>
          <w:sz w:val="28"/>
          <w:szCs w:val="28"/>
        </w:rPr>
        <w:t xml:space="preserve">. </w:t>
      </w:r>
    </w:p>
    <w:p w:rsidR="007E0204" w:rsidRDefault="005430F2" w:rsidP="007E0204">
      <w:pPr>
        <w:spacing w:after="0" w:line="360" w:lineRule="auto"/>
        <w:ind w:firstLine="851"/>
        <w:jc w:val="both"/>
        <w:rPr>
          <w:rFonts w:ascii="Times New Roman" w:hAnsi="Times New Roman" w:cs="Times New Roman"/>
          <w:sz w:val="28"/>
          <w:szCs w:val="28"/>
        </w:rPr>
      </w:pPr>
      <w:r w:rsidRPr="005430F2">
        <w:rPr>
          <w:rFonts w:ascii="Times New Roman" w:hAnsi="Times New Roman" w:cs="Times New Roman"/>
          <w:sz w:val="28"/>
          <w:szCs w:val="28"/>
        </w:rPr>
        <w:t>Патенти на винаходи і корисні моделі діють на території лише тієї держави, що їх видала. Українські патенти на території інших держав не діють, і не дають змоги їхнім власникам реалізувати свої права інтелектуальної власності на території таких держав</w:t>
      </w:r>
      <w:r w:rsidR="00A31C71">
        <w:rPr>
          <w:rFonts w:ascii="Times New Roman" w:hAnsi="Times New Roman" w:cs="Times New Roman"/>
          <w:sz w:val="28"/>
          <w:szCs w:val="28"/>
          <w:lang w:val="uk-UA"/>
        </w:rPr>
        <w:t xml:space="preserve"> [19, с. 357]</w:t>
      </w:r>
      <w:r w:rsidRPr="005430F2">
        <w:rPr>
          <w:rFonts w:ascii="Times New Roman" w:hAnsi="Times New Roman" w:cs="Times New Roman"/>
          <w:sz w:val="28"/>
          <w:szCs w:val="28"/>
        </w:rPr>
        <w:t xml:space="preserve">. </w:t>
      </w:r>
    </w:p>
    <w:p w:rsidR="007E0204" w:rsidRPr="00811088" w:rsidRDefault="005430F2" w:rsidP="007E0204">
      <w:pPr>
        <w:spacing w:after="0" w:line="360" w:lineRule="auto"/>
        <w:ind w:firstLine="851"/>
        <w:jc w:val="both"/>
        <w:rPr>
          <w:rFonts w:ascii="Times New Roman" w:hAnsi="Times New Roman" w:cs="Times New Roman"/>
          <w:sz w:val="28"/>
          <w:szCs w:val="28"/>
          <w:lang w:val="uk-UA"/>
        </w:rPr>
      </w:pPr>
      <w:r w:rsidRPr="005430F2">
        <w:rPr>
          <w:rFonts w:ascii="Times New Roman" w:hAnsi="Times New Roman" w:cs="Times New Roman"/>
          <w:sz w:val="28"/>
          <w:szCs w:val="28"/>
        </w:rPr>
        <w:t xml:space="preserve">Таким чином, </w:t>
      </w:r>
      <w:r w:rsidR="00811088">
        <w:rPr>
          <w:rFonts w:ascii="Times New Roman" w:hAnsi="Times New Roman" w:cs="Times New Roman"/>
          <w:sz w:val="28"/>
          <w:szCs w:val="28"/>
          <w:lang w:val="uk-UA"/>
        </w:rPr>
        <w:t>…</w:t>
      </w:r>
    </w:p>
    <w:p w:rsidR="003A6844" w:rsidRDefault="003A6844" w:rsidP="007E0204">
      <w:pPr>
        <w:spacing w:after="0" w:line="360" w:lineRule="auto"/>
        <w:ind w:firstLine="851"/>
        <w:jc w:val="both"/>
        <w:rPr>
          <w:rFonts w:ascii="Times New Roman" w:hAnsi="Times New Roman" w:cs="Times New Roman"/>
          <w:sz w:val="28"/>
          <w:szCs w:val="28"/>
        </w:rPr>
      </w:pPr>
    </w:p>
    <w:p w:rsidR="003A6844" w:rsidRPr="00207F11" w:rsidRDefault="003A6844" w:rsidP="00207F11">
      <w:pPr>
        <w:spacing w:after="0" w:line="360" w:lineRule="auto"/>
        <w:ind w:firstLine="851"/>
        <w:jc w:val="center"/>
        <w:rPr>
          <w:rFonts w:ascii="Times New Roman" w:hAnsi="Times New Roman" w:cs="Times New Roman"/>
          <w:b/>
          <w:sz w:val="28"/>
          <w:szCs w:val="28"/>
        </w:rPr>
      </w:pPr>
    </w:p>
    <w:p w:rsidR="003A6844" w:rsidRDefault="003A6844" w:rsidP="00207F11">
      <w:pPr>
        <w:spacing w:after="0" w:line="360" w:lineRule="auto"/>
        <w:jc w:val="center"/>
        <w:rPr>
          <w:rFonts w:ascii="Times New Roman" w:hAnsi="Times New Roman" w:cs="Times New Roman"/>
          <w:b/>
          <w:sz w:val="28"/>
          <w:szCs w:val="28"/>
        </w:rPr>
      </w:pPr>
      <w:r w:rsidRPr="00207F11">
        <w:rPr>
          <w:rFonts w:ascii="Times New Roman" w:hAnsi="Times New Roman" w:cs="Times New Roman"/>
          <w:b/>
          <w:sz w:val="28"/>
          <w:szCs w:val="28"/>
          <w:lang w:val="uk-UA"/>
        </w:rPr>
        <w:t>2</w:t>
      </w:r>
      <w:r w:rsidRPr="00207F11">
        <w:rPr>
          <w:rFonts w:ascii="Times New Roman" w:hAnsi="Times New Roman" w:cs="Times New Roman"/>
          <w:b/>
          <w:sz w:val="28"/>
          <w:szCs w:val="28"/>
        </w:rPr>
        <w:t>.2</w:t>
      </w:r>
      <w:r w:rsidRPr="00207F11">
        <w:rPr>
          <w:rFonts w:ascii="Times New Roman" w:hAnsi="Times New Roman" w:cs="Times New Roman"/>
          <w:b/>
          <w:sz w:val="28"/>
          <w:szCs w:val="28"/>
          <w:lang w:val="uk-UA"/>
        </w:rPr>
        <w:t>. </w:t>
      </w:r>
      <w:r w:rsidRPr="00207F11">
        <w:rPr>
          <w:rFonts w:ascii="Times New Roman" w:hAnsi="Times New Roman" w:cs="Times New Roman"/>
          <w:b/>
          <w:sz w:val="28"/>
          <w:szCs w:val="28"/>
        </w:rPr>
        <w:t>Подання та оформлення заявки на отримання патенту на винахід і корисну модель, та проходження експертизи</w:t>
      </w:r>
    </w:p>
    <w:p w:rsidR="006C41E2" w:rsidRPr="006C41E2" w:rsidRDefault="006C41E2" w:rsidP="00811088">
      <w:pPr>
        <w:spacing w:after="0" w:line="360" w:lineRule="auto"/>
        <w:ind w:firstLine="851"/>
        <w:jc w:val="both"/>
        <w:rPr>
          <w:rFonts w:ascii="Times New Roman" w:hAnsi="Times New Roman" w:cs="Times New Roman"/>
          <w:sz w:val="28"/>
          <w:szCs w:val="28"/>
        </w:rPr>
      </w:pPr>
      <w:r w:rsidRPr="006C41E2">
        <w:rPr>
          <w:rFonts w:ascii="Times New Roman" w:hAnsi="Times New Roman" w:cs="Times New Roman"/>
          <w:sz w:val="28"/>
          <w:szCs w:val="28"/>
        </w:rPr>
        <w:lastRenderedPageBreak/>
        <w:t>Основним правовстановлюючим документом, який засвідчує правову охорону винахо</w:t>
      </w:r>
      <w:r w:rsidR="008203BB">
        <w:rPr>
          <w:rFonts w:ascii="Times New Roman" w:hAnsi="Times New Roman" w:cs="Times New Roman"/>
          <w:sz w:val="28"/>
          <w:szCs w:val="28"/>
        </w:rPr>
        <w:t xml:space="preserve">ду чи корисної моделі є патент </w:t>
      </w:r>
      <w:r w:rsidR="008203BB" w:rsidRPr="008203BB">
        <w:rPr>
          <w:rFonts w:ascii="Times New Roman" w:hAnsi="Times New Roman" w:cs="Times New Roman"/>
          <w:sz w:val="28"/>
          <w:szCs w:val="28"/>
          <w:lang w:bidi="uk-UA"/>
        </w:rPr>
        <w:t>–</w:t>
      </w:r>
      <w:r w:rsidRPr="006C41E2">
        <w:rPr>
          <w:rFonts w:ascii="Times New Roman" w:hAnsi="Times New Roman" w:cs="Times New Roman"/>
          <w:sz w:val="28"/>
          <w:szCs w:val="28"/>
        </w:rPr>
        <w:t xml:space="preserve"> охоронний документ, що засвідчує пріоритет, авторство і право інтелектуальної власності на зазначені об'єкти. Він видається Державним департаментом інтелектуальної </w:t>
      </w:r>
      <w:proofErr w:type="gramStart"/>
      <w:r w:rsidRPr="006C41E2">
        <w:rPr>
          <w:rFonts w:ascii="Times New Roman" w:hAnsi="Times New Roman" w:cs="Times New Roman"/>
          <w:sz w:val="28"/>
          <w:szCs w:val="28"/>
        </w:rPr>
        <w:t>вл</w:t>
      </w:r>
      <w:r w:rsidR="008203BB">
        <w:rPr>
          <w:rFonts w:ascii="Times New Roman" w:hAnsi="Times New Roman" w:cs="Times New Roman"/>
          <w:sz w:val="28"/>
          <w:szCs w:val="28"/>
        </w:rPr>
        <w:t xml:space="preserve">асності </w:t>
      </w:r>
      <w:r w:rsidRPr="006C41E2">
        <w:rPr>
          <w:rFonts w:ascii="Times New Roman" w:hAnsi="Times New Roman" w:cs="Times New Roman"/>
          <w:sz w:val="28"/>
          <w:szCs w:val="28"/>
        </w:rPr>
        <w:t xml:space="preserve"> за</w:t>
      </w:r>
      <w:proofErr w:type="gramEnd"/>
      <w:r w:rsidRPr="006C41E2">
        <w:rPr>
          <w:rFonts w:ascii="Times New Roman" w:hAnsi="Times New Roman" w:cs="Times New Roman"/>
          <w:sz w:val="28"/>
          <w:szCs w:val="28"/>
        </w:rPr>
        <w:t xml:space="preserve"> результатами перевірки патентоздатності винаходу чи корисної моделі. При цьому на корисну модель </w:t>
      </w:r>
      <w:r w:rsidR="00811088">
        <w:rPr>
          <w:rFonts w:ascii="Times New Roman" w:hAnsi="Times New Roman" w:cs="Times New Roman"/>
          <w:sz w:val="28"/>
          <w:szCs w:val="28"/>
          <w:lang w:val="uk-UA"/>
        </w:rPr>
        <w:t>….</w:t>
      </w:r>
      <w:r w:rsidR="00A31C71">
        <w:rPr>
          <w:rFonts w:ascii="Times New Roman" w:hAnsi="Times New Roman" w:cs="Times New Roman"/>
          <w:sz w:val="28"/>
          <w:szCs w:val="28"/>
          <w:lang w:val="uk-UA"/>
        </w:rPr>
        <w:t xml:space="preserve"> [12]</w:t>
      </w:r>
      <w:r w:rsidRPr="006C41E2">
        <w:rPr>
          <w:rFonts w:ascii="Times New Roman" w:hAnsi="Times New Roman" w:cs="Times New Roman"/>
          <w:sz w:val="28"/>
          <w:szCs w:val="28"/>
        </w:rPr>
        <w:t>.</w:t>
      </w:r>
    </w:p>
    <w:p w:rsidR="006C41E2" w:rsidRPr="006C41E2" w:rsidRDefault="006C41E2" w:rsidP="00811088">
      <w:pPr>
        <w:spacing w:after="0" w:line="360" w:lineRule="auto"/>
        <w:ind w:firstLine="851"/>
        <w:jc w:val="both"/>
        <w:rPr>
          <w:rFonts w:ascii="Times New Roman" w:hAnsi="Times New Roman" w:cs="Times New Roman"/>
          <w:sz w:val="28"/>
          <w:szCs w:val="28"/>
        </w:rPr>
      </w:pPr>
      <w:r w:rsidRPr="006C41E2">
        <w:rPr>
          <w:rFonts w:ascii="Times New Roman" w:hAnsi="Times New Roman" w:cs="Times New Roman"/>
          <w:sz w:val="28"/>
          <w:szCs w:val="28"/>
        </w:rPr>
        <w:t xml:space="preserve">По закінченні 18 місяців від дати подання заявки на видачу патенту на винахід, а якщо заявлено пріоритет, то від дати її пріоритету, Держдепартамент публікує </w:t>
      </w:r>
      <w:r w:rsidR="00811088">
        <w:rPr>
          <w:rFonts w:ascii="Times New Roman" w:hAnsi="Times New Roman" w:cs="Times New Roman"/>
          <w:sz w:val="28"/>
          <w:szCs w:val="28"/>
          <w:lang w:val="uk-UA"/>
        </w:rPr>
        <w:t>…</w:t>
      </w:r>
      <w:r w:rsidR="00A31C71">
        <w:rPr>
          <w:rFonts w:ascii="Times New Roman" w:hAnsi="Times New Roman" w:cs="Times New Roman"/>
          <w:sz w:val="28"/>
          <w:szCs w:val="28"/>
          <w:lang w:val="uk-UA"/>
        </w:rPr>
        <w:t xml:space="preserve"> [2]</w:t>
      </w:r>
      <w:r w:rsidRPr="006C41E2">
        <w:rPr>
          <w:rFonts w:ascii="Times New Roman" w:hAnsi="Times New Roman" w:cs="Times New Roman"/>
          <w:sz w:val="28"/>
          <w:szCs w:val="28"/>
        </w:rPr>
        <w:t>.</w:t>
      </w:r>
    </w:p>
    <w:p w:rsidR="006C41E2" w:rsidRPr="006C41E2" w:rsidRDefault="006C41E2" w:rsidP="006C41E2">
      <w:pPr>
        <w:spacing w:after="0" w:line="360" w:lineRule="auto"/>
        <w:ind w:firstLine="851"/>
        <w:jc w:val="both"/>
        <w:rPr>
          <w:rFonts w:ascii="Times New Roman" w:hAnsi="Times New Roman" w:cs="Times New Roman"/>
          <w:sz w:val="28"/>
          <w:szCs w:val="28"/>
        </w:rPr>
      </w:pPr>
      <w:r w:rsidRPr="006C41E2">
        <w:rPr>
          <w:rFonts w:ascii="Times New Roman" w:hAnsi="Times New Roman" w:cs="Times New Roman"/>
          <w:sz w:val="28"/>
          <w:szCs w:val="28"/>
        </w:rPr>
        <w:t>Виключне право використання винаходу (корисної моделі) надається патентовласнику, якщо таке використання не порушує прав інших власників патентів.</w:t>
      </w:r>
    </w:p>
    <w:p w:rsidR="006C41E2" w:rsidRPr="006C41E2" w:rsidRDefault="006C41E2" w:rsidP="006C41E2">
      <w:pPr>
        <w:spacing w:after="0" w:line="360" w:lineRule="auto"/>
        <w:ind w:firstLine="851"/>
        <w:jc w:val="both"/>
        <w:rPr>
          <w:rFonts w:ascii="Times New Roman" w:hAnsi="Times New Roman" w:cs="Times New Roman"/>
          <w:sz w:val="28"/>
          <w:szCs w:val="28"/>
        </w:rPr>
      </w:pPr>
      <w:r w:rsidRPr="006C41E2">
        <w:rPr>
          <w:rFonts w:ascii="Times New Roman" w:hAnsi="Times New Roman" w:cs="Times New Roman"/>
          <w:sz w:val="28"/>
          <w:szCs w:val="28"/>
        </w:rPr>
        <w:t>Використанням винаходу чи корисної моделі визнається:</w:t>
      </w:r>
    </w:p>
    <w:p w:rsidR="006C41E2" w:rsidRPr="00811088" w:rsidRDefault="008203BB" w:rsidP="00811088">
      <w:pPr>
        <w:spacing w:after="0" w:line="360" w:lineRule="auto"/>
        <w:ind w:firstLine="851"/>
        <w:jc w:val="both"/>
        <w:rPr>
          <w:rFonts w:ascii="Times New Roman" w:hAnsi="Times New Roman" w:cs="Times New Roman"/>
          <w:sz w:val="28"/>
          <w:szCs w:val="28"/>
          <w:lang w:val="uk-UA"/>
        </w:rPr>
      </w:pPr>
      <w:r w:rsidRPr="008203BB">
        <w:rPr>
          <w:rFonts w:ascii="Times New Roman" w:hAnsi="Times New Roman" w:cs="Times New Roman"/>
          <w:sz w:val="28"/>
          <w:szCs w:val="28"/>
          <w:lang w:bidi="uk-UA"/>
        </w:rPr>
        <w:t>–</w:t>
      </w:r>
      <w:r w:rsidR="006C41E2" w:rsidRPr="006C41E2">
        <w:rPr>
          <w:rFonts w:ascii="Times New Roman" w:hAnsi="Times New Roman" w:cs="Times New Roman"/>
          <w:sz w:val="28"/>
          <w:szCs w:val="28"/>
        </w:rPr>
        <w:t xml:space="preserve"> виготовлення продукту із застосуванням запатентованого винаходу (корисної моделі), </w:t>
      </w:r>
      <w:r w:rsidR="00811088">
        <w:rPr>
          <w:rFonts w:ascii="Times New Roman" w:hAnsi="Times New Roman" w:cs="Times New Roman"/>
          <w:sz w:val="28"/>
          <w:szCs w:val="28"/>
          <w:lang w:val="uk-UA"/>
        </w:rPr>
        <w:t>….</w:t>
      </w:r>
    </w:p>
    <w:p w:rsidR="00E06E73" w:rsidRPr="00811088" w:rsidRDefault="008203BB" w:rsidP="005C6FD4">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006C41E2" w:rsidRPr="006C41E2">
        <w:rPr>
          <w:rFonts w:ascii="Times New Roman" w:hAnsi="Times New Roman" w:cs="Times New Roman"/>
          <w:sz w:val="28"/>
          <w:szCs w:val="28"/>
        </w:rPr>
        <w:t xml:space="preserve"> </w:t>
      </w:r>
      <w:r w:rsidR="00811088">
        <w:rPr>
          <w:rFonts w:ascii="Times New Roman" w:hAnsi="Times New Roman" w:cs="Times New Roman"/>
          <w:sz w:val="28"/>
          <w:szCs w:val="28"/>
          <w:lang w:val="uk-UA"/>
        </w:rPr>
        <w:t>…</w:t>
      </w:r>
    </w:p>
    <w:p w:rsidR="005C6FD4" w:rsidRDefault="005C6FD4" w:rsidP="00E06E73">
      <w:pPr>
        <w:spacing w:after="0" w:line="480" w:lineRule="auto"/>
        <w:jc w:val="center"/>
        <w:rPr>
          <w:rFonts w:ascii="Times New Roman" w:hAnsi="Times New Roman" w:cs="Times New Roman"/>
          <w:b/>
          <w:sz w:val="28"/>
          <w:szCs w:val="28"/>
          <w:lang w:val="uk-UA"/>
        </w:rPr>
      </w:pPr>
    </w:p>
    <w:p w:rsidR="00E06E73" w:rsidRDefault="00E06E73" w:rsidP="00E06E73">
      <w:pPr>
        <w:spacing w:after="0" w:line="480" w:lineRule="auto"/>
        <w:jc w:val="center"/>
        <w:rPr>
          <w:rFonts w:ascii="Times New Roman" w:hAnsi="Times New Roman" w:cs="Times New Roman"/>
          <w:b/>
          <w:sz w:val="28"/>
          <w:szCs w:val="28"/>
          <w:lang w:val="uk-UA"/>
        </w:rPr>
      </w:pPr>
      <w:r w:rsidRPr="00E06E73">
        <w:rPr>
          <w:rFonts w:ascii="Times New Roman" w:hAnsi="Times New Roman" w:cs="Times New Roman"/>
          <w:b/>
          <w:sz w:val="28"/>
          <w:szCs w:val="28"/>
        </w:rPr>
        <w:t>2.3. Патент на винах</w:t>
      </w:r>
      <w:r w:rsidRPr="00E06E73">
        <w:rPr>
          <w:rFonts w:ascii="Times New Roman" w:hAnsi="Times New Roman" w:cs="Times New Roman"/>
          <w:b/>
          <w:sz w:val="28"/>
          <w:szCs w:val="28"/>
          <w:lang w:val="uk-UA"/>
        </w:rPr>
        <w:t>ід: припинення дії та визнання недійсним</w:t>
      </w:r>
    </w:p>
    <w:p w:rsidR="008448E9" w:rsidRPr="00811088" w:rsidRDefault="00E06E73" w:rsidP="00811088">
      <w:pPr>
        <w:spacing w:after="0" w:line="360" w:lineRule="auto"/>
        <w:ind w:firstLine="851"/>
        <w:jc w:val="both"/>
        <w:rPr>
          <w:rFonts w:ascii="Times New Roman" w:hAnsi="Times New Roman" w:cs="Times New Roman"/>
          <w:sz w:val="28"/>
          <w:szCs w:val="28"/>
          <w:lang w:val="uk-UA"/>
        </w:rPr>
      </w:pPr>
      <w:r w:rsidRPr="00E06E73">
        <w:rPr>
          <w:rFonts w:ascii="Times New Roman" w:hAnsi="Times New Roman" w:cs="Times New Roman"/>
          <w:sz w:val="28"/>
          <w:szCs w:val="28"/>
        </w:rPr>
        <w:t>Одним з найбільш важливих та складних аспектів права промислової власності є питання про припинення дії патенту на винахід та визнання недійсним патенту на винахід. Цивільний кодекс України (ЦК) використовує у цих випадках такі конструкції, як «припинення чинності майнових прав інтелектуальної власності на винахід» та «визнання недійсними прав інтелектуальної власності на винахід». При</w:t>
      </w:r>
      <w:r w:rsidR="005C6FD4">
        <w:rPr>
          <w:rFonts w:ascii="Times New Roman" w:hAnsi="Times New Roman" w:cs="Times New Roman"/>
          <w:sz w:val="28"/>
          <w:szCs w:val="28"/>
        </w:rPr>
        <w:t xml:space="preserve">пинення дії патенту на винахід </w:t>
      </w:r>
      <w:r w:rsidR="005C6FD4" w:rsidRPr="005C6FD4">
        <w:rPr>
          <w:rFonts w:ascii="Times New Roman" w:hAnsi="Times New Roman" w:cs="Times New Roman"/>
          <w:sz w:val="28"/>
          <w:szCs w:val="28"/>
          <w:lang w:bidi="uk-UA"/>
        </w:rPr>
        <w:t>–</w:t>
      </w:r>
      <w:r w:rsidRPr="00E06E73">
        <w:rPr>
          <w:rFonts w:ascii="Times New Roman" w:hAnsi="Times New Roman" w:cs="Times New Roman"/>
          <w:sz w:val="28"/>
          <w:szCs w:val="28"/>
        </w:rPr>
        <w:t xml:space="preserve"> це, передусім, припинення правової охорони майнових прав винахідника, а визнання недійсним патенту на винахід означає, що цей об'єкт перестає бути об'єктом інтелектуальної власності з усіма наслідками, що з цього випливають</w:t>
      </w:r>
      <w:r w:rsidR="008203BB" w:rsidRPr="00E06E73">
        <w:rPr>
          <w:rFonts w:ascii="Times New Roman" w:hAnsi="Times New Roman" w:cs="Times New Roman"/>
          <w:sz w:val="28"/>
          <w:szCs w:val="28"/>
        </w:rPr>
        <w:t xml:space="preserve"> </w:t>
      </w:r>
      <w:r w:rsidRPr="00E06E73">
        <w:rPr>
          <w:rFonts w:ascii="Times New Roman" w:hAnsi="Times New Roman" w:cs="Times New Roman"/>
          <w:sz w:val="28"/>
          <w:szCs w:val="28"/>
        </w:rPr>
        <w:t>[1</w:t>
      </w:r>
      <w:r w:rsidR="008203BB">
        <w:rPr>
          <w:rFonts w:ascii="Times New Roman" w:hAnsi="Times New Roman" w:cs="Times New Roman"/>
          <w:sz w:val="28"/>
          <w:szCs w:val="28"/>
          <w:lang w:val="uk-UA"/>
        </w:rPr>
        <w:t>4, с. 231</w:t>
      </w:r>
      <w:r w:rsidRPr="00E06E73">
        <w:rPr>
          <w:rFonts w:ascii="Times New Roman" w:hAnsi="Times New Roman" w:cs="Times New Roman"/>
          <w:sz w:val="28"/>
          <w:szCs w:val="28"/>
        </w:rPr>
        <w:t xml:space="preserve">]. Наслідки ці можуть мати велике значення для тієї чи іншої людини (або держави), </w:t>
      </w:r>
      <w:r w:rsidR="00811088">
        <w:rPr>
          <w:rFonts w:ascii="Times New Roman" w:hAnsi="Times New Roman" w:cs="Times New Roman"/>
          <w:sz w:val="28"/>
          <w:szCs w:val="28"/>
          <w:lang w:val="uk-UA"/>
        </w:rPr>
        <w:t>….</w:t>
      </w:r>
    </w:p>
    <w:p w:rsidR="008448E9" w:rsidRPr="00811088" w:rsidRDefault="008448E9" w:rsidP="006C41E2">
      <w:pPr>
        <w:spacing w:after="0" w:line="360" w:lineRule="auto"/>
        <w:ind w:firstLine="851"/>
        <w:jc w:val="both"/>
        <w:rPr>
          <w:rFonts w:ascii="Times New Roman" w:hAnsi="Times New Roman" w:cs="Times New Roman"/>
          <w:sz w:val="28"/>
          <w:szCs w:val="28"/>
          <w:lang w:val="uk-UA"/>
        </w:rPr>
      </w:pPr>
      <w:r w:rsidRPr="008448E9">
        <w:rPr>
          <w:rFonts w:ascii="Times New Roman" w:hAnsi="Times New Roman" w:cs="Times New Roman"/>
          <w:sz w:val="28"/>
          <w:szCs w:val="28"/>
        </w:rPr>
        <w:lastRenderedPageBreak/>
        <w:t xml:space="preserve">ЦК 2003 року встановив нову норму для вітчизняного законодавства. Стаття 468 передбачає можливість відновлення чинності майнових прав на винахід, тобто відновлення дії патенту. Але досі законодавство не визначило механізму такого відновлення. Стаття 468 зазначає тільки, що право на відновлення має особа, якій вказані права належали </w:t>
      </w:r>
      <w:proofErr w:type="gramStart"/>
      <w:r w:rsidRPr="008448E9">
        <w:rPr>
          <w:rFonts w:ascii="Times New Roman" w:hAnsi="Times New Roman" w:cs="Times New Roman"/>
          <w:sz w:val="28"/>
          <w:szCs w:val="28"/>
        </w:rPr>
        <w:t>у момент</w:t>
      </w:r>
      <w:proofErr w:type="gramEnd"/>
      <w:r w:rsidRPr="008448E9">
        <w:rPr>
          <w:rFonts w:ascii="Times New Roman" w:hAnsi="Times New Roman" w:cs="Times New Roman"/>
          <w:sz w:val="28"/>
          <w:szCs w:val="28"/>
        </w:rPr>
        <w:t xml:space="preserve"> їх припинення, та зробити це вона може на підставі заяви до Установи. Відновити дію патенту на винахід </w:t>
      </w:r>
      <w:r w:rsidR="00811088">
        <w:rPr>
          <w:rFonts w:ascii="Times New Roman" w:hAnsi="Times New Roman" w:cs="Times New Roman"/>
          <w:sz w:val="28"/>
          <w:szCs w:val="28"/>
          <w:lang w:val="uk-UA"/>
        </w:rPr>
        <w:t>….</w:t>
      </w:r>
    </w:p>
    <w:p w:rsidR="005C6FD4" w:rsidRPr="00811088" w:rsidRDefault="008448E9" w:rsidP="00811088">
      <w:pPr>
        <w:spacing w:after="0" w:line="360" w:lineRule="auto"/>
        <w:ind w:firstLine="851"/>
        <w:jc w:val="both"/>
        <w:rPr>
          <w:rFonts w:ascii="Times New Roman" w:hAnsi="Times New Roman" w:cs="Times New Roman"/>
          <w:b/>
          <w:sz w:val="28"/>
          <w:szCs w:val="28"/>
          <w:lang w:val="uk-UA"/>
        </w:rPr>
      </w:pPr>
      <w:r w:rsidRPr="008448E9">
        <w:rPr>
          <w:rFonts w:ascii="Times New Roman" w:hAnsi="Times New Roman" w:cs="Times New Roman"/>
          <w:sz w:val="28"/>
          <w:szCs w:val="28"/>
        </w:rPr>
        <w:t xml:space="preserve">Взагалі, на підставі викладеного можна зробити висновок, </w:t>
      </w:r>
      <w:r w:rsidR="00811088">
        <w:rPr>
          <w:rFonts w:ascii="Times New Roman" w:hAnsi="Times New Roman" w:cs="Times New Roman"/>
          <w:sz w:val="28"/>
          <w:szCs w:val="28"/>
          <w:lang w:val="uk-UA"/>
        </w:rPr>
        <w:t>…</w:t>
      </w:r>
    </w:p>
    <w:p w:rsidR="005C6FD4" w:rsidRDefault="005C6FD4" w:rsidP="00C37ECA">
      <w:pPr>
        <w:spacing w:after="0" w:line="480" w:lineRule="auto"/>
        <w:jc w:val="center"/>
        <w:rPr>
          <w:rFonts w:ascii="Times New Roman" w:hAnsi="Times New Roman" w:cs="Times New Roman"/>
          <w:b/>
          <w:sz w:val="28"/>
          <w:szCs w:val="28"/>
          <w:lang w:val="uk-UA"/>
        </w:rPr>
      </w:pPr>
    </w:p>
    <w:p w:rsidR="00C37ECA" w:rsidRDefault="00C37ECA" w:rsidP="00C37ECA">
      <w:pPr>
        <w:spacing w:after="0" w:line="480" w:lineRule="auto"/>
        <w:jc w:val="center"/>
        <w:rPr>
          <w:rFonts w:ascii="Times New Roman" w:hAnsi="Times New Roman" w:cs="Times New Roman"/>
          <w:b/>
          <w:sz w:val="28"/>
          <w:szCs w:val="28"/>
          <w:lang w:val="uk-UA"/>
        </w:rPr>
      </w:pPr>
      <w:r w:rsidRPr="00C37ECA">
        <w:rPr>
          <w:rFonts w:ascii="Times New Roman" w:hAnsi="Times New Roman" w:cs="Times New Roman"/>
          <w:b/>
          <w:sz w:val="28"/>
          <w:szCs w:val="28"/>
          <w:lang w:val="uk-UA"/>
        </w:rPr>
        <w:t>ВИСНОВКИ</w:t>
      </w:r>
    </w:p>
    <w:p w:rsidR="00997431" w:rsidRPr="00811088" w:rsidRDefault="00C37ECA" w:rsidP="00811088">
      <w:pPr>
        <w:spacing w:after="0" w:line="360" w:lineRule="auto"/>
        <w:ind w:firstLine="851"/>
        <w:jc w:val="both"/>
        <w:rPr>
          <w:rFonts w:ascii="Times New Roman" w:hAnsi="Times New Roman" w:cs="Times New Roman"/>
          <w:sz w:val="28"/>
          <w:szCs w:val="28"/>
          <w:lang w:val="uk-UA"/>
        </w:rPr>
      </w:pPr>
      <w:r w:rsidRPr="00C37ECA">
        <w:rPr>
          <w:rFonts w:ascii="Times New Roman" w:hAnsi="Times New Roman" w:cs="Times New Roman"/>
          <w:sz w:val="28"/>
          <w:szCs w:val="28"/>
        </w:rPr>
        <w:t xml:space="preserve">Все, що зроблено руками людини, колись було придумано винахідником і завдяки роботі реалізаторів винахідницьких новацій - інженерів, </w:t>
      </w:r>
      <w:r w:rsidR="00811088">
        <w:rPr>
          <w:rFonts w:ascii="Times New Roman" w:hAnsi="Times New Roman" w:cs="Times New Roman"/>
          <w:sz w:val="28"/>
          <w:szCs w:val="28"/>
          <w:lang w:val="uk-UA"/>
        </w:rPr>
        <w:t>…</w:t>
      </w:r>
    </w:p>
    <w:p w:rsidR="00FF56E3" w:rsidRPr="00811088" w:rsidRDefault="00C37ECA" w:rsidP="00811088">
      <w:pPr>
        <w:spacing w:after="0" w:line="360" w:lineRule="auto"/>
        <w:ind w:firstLine="851"/>
        <w:jc w:val="both"/>
        <w:rPr>
          <w:rFonts w:ascii="Times New Roman" w:hAnsi="Times New Roman" w:cs="Times New Roman"/>
          <w:sz w:val="28"/>
          <w:szCs w:val="28"/>
          <w:lang w:val="uk-UA"/>
        </w:rPr>
      </w:pPr>
      <w:r w:rsidRPr="00C37ECA">
        <w:rPr>
          <w:rFonts w:ascii="Times New Roman" w:hAnsi="Times New Roman" w:cs="Times New Roman"/>
          <w:sz w:val="28"/>
          <w:szCs w:val="28"/>
        </w:rPr>
        <w:t xml:space="preserve">В основі патентного права лежить принцип територіальності згідно якого правова охорона винаходу надається лише у межах території країни, компетентним відомством </w:t>
      </w:r>
      <w:r w:rsidR="00811088">
        <w:rPr>
          <w:rFonts w:ascii="Times New Roman" w:hAnsi="Times New Roman" w:cs="Times New Roman"/>
          <w:sz w:val="28"/>
          <w:szCs w:val="28"/>
          <w:lang w:val="uk-UA"/>
        </w:rPr>
        <w:t>….</w:t>
      </w:r>
      <w:bookmarkStart w:id="0" w:name="_GoBack"/>
      <w:bookmarkEnd w:id="0"/>
    </w:p>
    <w:p w:rsidR="00FF56E3" w:rsidRDefault="00FF56E3" w:rsidP="00997431">
      <w:pPr>
        <w:spacing w:after="0" w:line="360" w:lineRule="auto"/>
        <w:ind w:firstLine="851"/>
        <w:jc w:val="both"/>
        <w:rPr>
          <w:rFonts w:ascii="Times New Roman" w:hAnsi="Times New Roman" w:cs="Times New Roman"/>
          <w:sz w:val="28"/>
          <w:szCs w:val="28"/>
          <w:lang w:val="uk-UA"/>
        </w:rPr>
      </w:pPr>
    </w:p>
    <w:p w:rsidR="00FF56E3" w:rsidRDefault="00FF56E3" w:rsidP="00997431">
      <w:pPr>
        <w:spacing w:after="0" w:line="360" w:lineRule="auto"/>
        <w:ind w:firstLine="851"/>
        <w:jc w:val="both"/>
        <w:rPr>
          <w:rFonts w:ascii="Times New Roman" w:hAnsi="Times New Roman" w:cs="Times New Roman"/>
          <w:sz w:val="28"/>
          <w:szCs w:val="28"/>
          <w:lang w:val="uk-UA"/>
        </w:rPr>
      </w:pPr>
    </w:p>
    <w:p w:rsidR="00FF56E3" w:rsidRDefault="00FF56E3" w:rsidP="00FF56E3">
      <w:pPr>
        <w:spacing w:after="0" w:line="360" w:lineRule="auto"/>
        <w:rPr>
          <w:rFonts w:ascii="Times New Roman" w:hAnsi="Times New Roman" w:cs="Times New Roman"/>
          <w:sz w:val="28"/>
          <w:szCs w:val="28"/>
          <w:lang w:val="uk-UA"/>
        </w:rPr>
      </w:pPr>
    </w:p>
    <w:p w:rsidR="00FF56E3" w:rsidRPr="00FF56E3" w:rsidRDefault="00FF56E3" w:rsidP="00CD3C97">
      <w:pPr>
        <w:spacing w:after="0" w:line="480" w:lineRule="auto"/>
        <w:jc w:val="center"/>
        <w:rPr>
          <w:rFonts w:ascii="Times New Roman" w:hAnsi="Times New Roman" w:cs="Times New Roman"/>
          <w:b/>
          <w:sz w:val="28"/>
          <w:szCs w:val="28"/>
          <w:lang w:val="uk-UA"/>
        </w:rPr>
      </w:pPr>
      <w:r w:rsidRPr="00FF56E3">
        <w:rPr>
          <w:rFonts w:ascii="Times New Roman" w:hAnsi="Times New Roman" w:cs="Times New Roman"/>
          <w:b/>
          <w:sz w:val="28"/>
          <w:szCs w:val="28"/>
          <w:lang w:val="uk-UA"/>
        </w:rPr>
        <w:t>СПИСОК ВИКОРИСТАНИХ ДЖЕРЕЛ</w:t>
      </w:r>
    </w:p>
    <w:p w:rsidR="006036A7" w:rsidRPr="006036A7" w:rsidRDefault="00CD3C97" w:rsidP="006036A7">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006036A7" w:rsidRPr="006036A7">
        <w:rPr>
          <w:rFonts w:ascii="Times New Roman" w:hAnsi="Times New Roman" w:cs="Times New Roman"/>
          <w:sz w:val="28"/>
          <w:szCs w:val="28"/>
          <w:lang w:val="uk-UA"/>
        </w:rPr>
        <w:t>Конституція України: прийнята на п’ятій сесії Верховної Ради України 28 червня 1996 р. // Відомості Верховної Ради України. – 1996. –  № 30. – Ст.</w:t>
      </w:r>
      <w:r>
        <w:rPr>
          <w:rFonts w:ascii="Times New Roman" w:hAnsi="Times New Roman" w:cs="Times New Roman"/>
          <w:sz w:val="28"/>
          <w:szCs w:val="28"/>
          <w:lang w:val="uk-UA"/>
        </w:rPr>
        <w:t> </w:t>
      </w:r>
      <w:r w:rsidR="006036A7" w:rsidRPr="006036A7">
        <w:rPr>
          <w:rFonts w:ascii="Times New Roman" w:hAnsi="Times New Roman" w:cs="Times New Roman"/>
          <w:sz w:val="28"/>
          <w:szCs w:val="28"/>
          <w:lang w:val="uk-UA"/>
        </w:rPr>
        <w:t>141.</w:t>
      </w:r>
    </w:p>
    <w:p w:rsidR="006036A7" w:rsidRPr="006036A7" w:rsidRDefault="006036A7" w:rsidP="006036A7">
      <w:pPr>
        <w:spacing w:after="0" w:line="360" w:lineRule="auto"/>
        <w:ind w:firstLine="851"/>
        <w:jc w:val="both"/>
        <w:rPr>
          <w:rFonts w:ascii="Times New Roman" w:hAnsi="Times New Roman" w:cs="Times New Roman"/>
          <w:sz w:val="28"/>
          <w:szCs w:val="28"/>
          <w:lang w:val="uk-UA"/>
        </w:rPr>
      </w:pPr>
      <w:r w:rsidRPr="006036A7">
        <w:rPr>
          <w:rFonts w:ascii="Times New Roman" w:hAnsi="Times New Roman" w:cs="Times New Roman"/>
          <w:sz w:val="28"/>
          <w:szCs w:val="28"/>
          <w:lang w:val="uk-UA"/>
        </w:rPr>
        <w:t>2. </w:t>
      </w:r>
      <w:r w:rsidRPr="006036A7">
        <w:rPr>
          <w:rFonts w:ascii="Times New Roman" w:hAnsi="Times New Roman" w:cs="Times New Roman"/>
          <w:sz w:val="28"/>
          <w:szCs w:val="28"/>
        </w:rPr>
        <w:t>Цивільний кодекс України: Кодекс; Закон від 16.01.2003 р. № 435– ІV / Верховна Рада України // Відомості Верховної Ради. – 2003. – №№ 40–44. – 356 с.</w:t>
      </w:r>
    </w:p>
    <w:p w:rsidR="006036A7" w:rsidRPr="006036A7" w:rsidRDefault="00CD3C97" w:rsidP="006036A7">
      <w:pPr>
        <w:spacing w:after="0" w:line="360" w:lineRule="auto"/>
        <w:ind w:firstLine="851"/>
        <w:jc w:val="both"/>
        <w:rPr>
          <w:rFonts w:ascii="Times New Roman" w:hAnsi="Times New Roman" w:cs="Times New Roman"/>
          <w:sz w:val="28"/>
          <w:szCs w:val="28"/>
          <w:lang w:val="uk-UA" w:bidi="uk-UA"/>
        </w:rPr>
      </w:pPr>
      <w:r>
        <w:rPr>
          <w:rFonts w:ascii="Times New Roman" w:hAnsi="Times New Roman" w:cs="Times New Roman"/>
          <w:sz w:val="28"/>
          <w:szCs w:val="28"/>
          <w:lang w:val="uk-UA" w:bidi="uk-UA"/>
        </w:rPr>
        <w:t>3. </w:t>
      </w:r>
      <w:r w:rsidR="006036A7" w:rsidRPr="006036A7">
        <w:rPr>
          <w:rFonts w:ascii="Times New Roman" w:hAnsi="Times New Roman" w:cs="Times New Roman"/>
          <w:sz w:val="28"/>
          <w:szCs w:val="28"/>
          <w:lang w:val="uk-UA" w:bidi="uk-UA"/>
        </w:rPr>
        <w:t>Господарський кодекс України від 16.01.2003 р. // Відомості Верховної Ради України. – 2003. – № 21-22. – Ст. 144.</w:t>
      </w:r>
    </w:p>
    <w:p w:rsidR="006036A7" w:rsidRPr="00CD3C97" w:rsidRDefault="00CD3C97" w:rsidP="00FF56E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4. Про охорону прав на промислові зразки: Закон України від 15.12.1993 р. № </w:t>
      </w:r>
      <w:r w:rsidRPr="00CD3C97">
        <w:rPr>
          <w:rFonts w:ascii="Times New Roman" w:hAnsi="Times New Roman" w:cs="Times New Roman"/>
          <w:sz w:val="28"/>
          <w:szCs w:val="28"/>
        </w:rPr>
        <w:t>3688-XII</w:t>
      </w:r>
      <w:r>
        <w:rPr>
          <w:rFonts w:ascii="Times New Roman" w:hAnsi="Times New Roman" w:cs="Times New Roman"/>
          <w:sz w:val="28"/>
          <w:szCs w:val="28"/>
          <w:lang w:val="uk-UA"/>
        </w:rPr>
        <w:t xml:space="preserve"> // Відомості Верховної Ради України. – 1993. </w:t>
      </w:r>
      <w:r w:rsidRPr="00CD3C97">
        <w:rPr>
          <w:rFonts w:ascii="Times New Roman" w:hAnsi="Times New Roman" w:cs="Times New Roman"/>
          <w:sz w:val="28"/>
          <w:szCs w:val="28"/>
          <w:lang w:val="uk-UA" w:bidi="uk-UA"/>
        </w:rPr>
        <w:t>–</w:t>
      </w:r>
      <w:r>
        <w:rPr>
          <w:rFonts w:ascii="Times New Roman" w:hAnsi="Times New Roman" w:cs="Times New Roman"/>
          <w:sz w:val="28"/>
          <w:szCs w:val="28"/>
          <w:lang w:val="uk-UA"/>
        </w:rPr>
        <w:t xml:space="preserve"> № 23. – Ст. 9.</w:t>
      </w:r>
    </w:p>
    <w:p w:rsidR="00FF56E3" w:rsidRPr="00CD3C97" w:rsidRDefault="00CD3C97" w:rsidP="00FF56E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5. </w:t>
      </w:r>
      <w:r w:rsidR="00FF56E3" w:rsidRPr="00FF56E3">
        <w:rPr>
          <w:rFonts w:ascii="Times New Roman" w:hAnsi="Times New Roman" w:cs="Times New Roman"/>
          <w:sz w:val="28"/>
          <w:szCs w:val="28"/>
        </w:rPr>
        <w:t>Про охорону прав на винаходи та корисні моделі: Закон України</w:t>
      </w:r>
      <w:r>
        <w:rPr>
          <w:rFonts w:ascii="Times New Roman" w:hAnsi="Times New Roman" w:cs="Times New Roman"/>
          <w:sz w:val="28"/>
          <w:szCs w:val="28"/>
        </w:rPr>
        <w:t xml:space="preserve"> від 15.12.1993 р. </w:t>
      </w:r>
      <w:r w:rsidR="00FF56E3" w:rsidRPr="00FF56E3">
        <w:rPr>
          <w:rFonts w:ascii="Times New Roman" w:hAnsi="Times New Roman" w:cs="Times New Roman"/>
          <w:sz w:val="28"/>
          <w:szCs w:val="28"/>
        </w:rPr>
        <w:t>// В</w:t>
      </w:r>
      <w:r>
        <w:rPr>
          <w:rFonts w:ascii="Times New Roman" w:hAnsi="Times New Roman" w:cs="Times New Roman"/>
          <w:sz w:val="28"/>
          <w:szCs w:val="28"/>
          <w:lang w:val="uk-UA"/>
        </w:rPr>
        <w:t xml:space="preserve">ідомості </w:t>
      </w:r>
      <w:proofErr w:type="gramStart"/>
      <w:r w:rsidR="00FF56E3" w:rsidRPr="00FF56E3">
        <w:rPr>
          <w:rFonts w:ascii="Times New Roman" w:hAnsi="Times New Roman" w:cs="Times New Roman"/>
          <w:sz w:val="28"/>
          <w:szCs w:val="28"/>
        </w:rPr>
        <w:t>В</w:t>
      </w:r>
      <w:r>
        <w:rPr>
          <w:rFonts w:ascii="Times New Roman" w:hAnsi="Times New Roman" w:cs="Times New Roman"/>
          <w:sz w:val="28"/>
          <w:szCs w:val="28"/>
          <w:lang w:val="uk-UA"/>
        </w:rPr>
        <w:t xml:space="preserve">ерховної </w:t>
      </w:r>
      <w:r w:rsidR="00FF56E3" w:rsidRPr="00FF56E3">
        <w:rPr>
          <w:rFonts w:ascii="Times New Roman" w:hAnsi="Times New Roman" w:cs="Times New Roman"/>
          <w:sz w:val="28"/>
          <w:szCs w:val="28"/>
        </w:rPr>
        <w:t>Р</w:t>
      </w:r>
      <w:r>
        <w:rPr>
          <w:rFonts w:ascii="Times New Roman" w:hAnsi="Times New Roman" w:cs="Times New Roman"/>
          <w:sz w:val="28"/>
          <w:szCs w:val="28"/>
          <w:lang w:val="uk-UA"/>
        </w:rPr>
        <w:t>ади</w:t>
      </w:r>
      <w:proofErr w:type="gramEnd"/>
      <w:r>
        <w:rPr>
          <w:rFonts w:ascii="Times New Roman" w:hAnsi="Times New Roman" w:cs="Times New Roman"/>
          <w:sz w:val="28"/>
          <w:szCs w:val="28"/>
          <w:lang w:val="uk-UA"/>
        </w:rPr>
        <w:t xml:space="preserve"> України</w:t>
      </w:r>
      <w:r w:rsidR="00FF56E3" w:rsidRPr="00FF56E3">
        <w:rPr>
          <w:rFonts w:ascii="Times New Roman" w:hAnsi="Times New Roman" w:cs="Times New Roman"/>
          <w:sz w:val="28"/>
          <w:szCs w:val="28"/>
        </w:rPr>
        <w:t>. – 2001. – № 8. – Ст. 37</w:t>
      </w:r>
      <w:r>
        <w:rPr>
          <w:rFonts w:ascii="Times New Roman" w:hAnsi="Times New Roman" w:cs="Times New Roman"/>
          <w:sz w:val="28"/>
          <w:szCs w:val="28"/>
          <w:lang w:val="uk-UA"/>
        </w:rPr>
        <w:t>.</w:t>
      </w:r>
    </w:p>
    <w:p w:rsidR="006036A7" w:rsidRPr="006036A7" w:rsidRDefault="00CD3C97" w:rsidP="00FF56E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6. </w:t>
      </w:r>
      <w:r w:rsidR="006036A7" w:rsidRPr="006036A7">
        <w:rPr>
          <w:rFonts w:ascii="Times New Roman" w:hAnsi="Times New Roman" w:cs="Times New Roman"/>
          <w:sz w:val="28"/>
          <w:szCs w:val="28"/>
        </w:rPr>
        <w:t>Про деякі питання практики вирішення спорів, пов’язаних із захистом</w:t>
      </w:r>
      <w:r>
        <w:rPr>
          <w:rFonts w:ascii="Times New Roman" w:hAnsi="Times New Roman" w:cs="Times New Roman"/>
          <w:sz w:val="28"/>
          <w:szCs w:val="28"/>
        </w:rPr>
        <w:t xml:space="preserve"> прав інтелектуальної власності</w:t>
      </w:r>
      <w:r w:rsidR="006036A7" w:rsidRPr="006036A7">
        <w:rPr>
          <w:rFonts w:ascii="Times New Roman" w:hAnsi="Times New Roman" w:cs="Times New Roman"/>
          <w:sz w:val="28"/>
          <w:szCs w:val="28"/>
        </w:rPr>
        <w:t xml:space="preserve">: Постанова Пленуму Вищого господарського суду України від 17 жовтня 2012 року № 12 [Електронний ресурс]. – Режим </w:t>
      </w:r>
      <w:proofErr w:type="gramStart"/>
      <w:r w:rsidR="006036A7" w:rsidRPr="006036A7">
        <w:rPr>
          <w:rFonts w:ascii="Times New Roman" w:hAnsi="Times New Roman" w:cs="Times New Roman"/>
          <w:sz w:val="28"/>
          <w:szCs w:val="28"/>
        </w:rPr>
        <w:t>доступу :</w:t>
      </w:r>
      <w:proofErr w:type="gramEnd"/>
      <w:r w:rsidR="006036A7" w:rsidRPr="006036A7">
        <w:rPr>
          <w:rFonts w:ascii="Times New Roman" w:hAnsi="Times New Roman" w:cs="Times New Roman"/>
          <w:sz w:val="28"/>
          <w:szCs w:val="28"/>
        </w:rPr>
        <w:t xml:space="preserve"> http://zakon2.rada.gov.ua/laws/show/v0012600-12.</w:t>
      </w:r>
    </w:p>
    <w:p w:rsidR="006036A7" w:rsidRPr="00CD3C97" w:rsidRDefault="00CD3C97" w:rsidP="00FF56E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7. </w:t>
      </w:r>
      <w:r w:rsidR="006036A7" w:rsidRPr="006036A7">
        <w:rPr>
          <w:rFonts w:ascii="Times New Roman" w:hAnsi="Times New Roman" w:cs="Times New Roman"/>
          <w:sz w:val="28"/>
          <w:szCs w:val="28"/>
        </w:rPr>
        <w:t>Гареєв</w:t>
      </w:r>
      <w:r>
        <w:rPr>
          <w:rFonts w:ascii="Times New Roman" w:hAnsi="Times New Roman" w:cs="Times New Roman"/>
          <w:sz w:val="28"/>
          <w:szCs w:val="28"/>
        </w:rPr>
        <w:t xml:space="preserve"> Є.Ш. Правова охорона винаходів</w:t>
      </w:r>
      <w:r w:rsidR="006036A7" w:rsidRPr="006036A7">
        <w:rPr>
          <w:rFonts w:ascii="Times New Roman" w:hAnsi="Times New Roman" w:cs="Times New Roman"/>
          <w:sz w:val="28"/>
          <w:szCs w:val="28"/>
        </w:rPr>
        <w:t>: а</w:t>
      </w:r>
      <w:r>
        <w:rPr>
          <w:rFonts w:ascii="Times New Roman" w:hAnsi="Times New Roman" w:cs="Times New Roman"/>
          <w:sz w:val="28"/>
          <w:szCs w:val="28"/>
        </w:rPr>
        <w:t>втореф. дис. … канд. юрид. наук</w:t>
      </w:r>
      <w:r w:rsidR="006036A7" w:rsidRPr="006036A7">
        <w:rPr>
          <w:rFonts w:ascii="Times New Roman" w:hAnsi="Times New Roman" w:cs="Times New Roman"/>
          <w:sz w:val="28"/>
          <w:szCs w:val="28"/>
        </w:rPr>
        <w:t>: спец. 12.00.03 «Цивільне право та цивільний процес; сімейне право; міжнародн</w:t>
      </w:r>
      <w:r>
        <w:rPr>
          <w:rFonts w:ascii="Times New Roman" w:hAnsi="Times New Roman" w:cs="Times New Roman"/>
          <w:sz w:val="28"/>
          <w:szCs w:val="28"/>
        </w:rPr>
        <w:t>е приватне право» / Є.Ш. Гареєв</w:t>
      </w:r>
      <w:r w:rsidR="006036A7" w:rsidRPr="006036A7">
        <w:rPr>
          <w:rFonts w:ascii="Times New Roman" w:hAnsi="Times New Roman" w:cs="Times New Roman"/>
          <w:sz w:val="28"/>
          <w:szCs w:val="28"/>
        </w:rPr>
        <w:t>; Нац. ун-т «Одеська юридична академія». – О., 2007. – 20 с</w:t>
      </w:r>
      <w:r>
        <w:rPr>
          <w:rFonts w:ascii="Times New Roman" w:hAnsi="Times New Roman" w:cs="Times New Roman"/>
          <w:sz w:val="28"/>
          <w:szCs w:val="28"/>
          <w:lang w:val="uk-UA"/>
        </w:rPr>
        <w:t>.</w:t>
      </w:r>
    </w:p>
    <w:p w:rsidR="00AE0C86" w:rsidRPr="00AE0C86" w:rsidRDefault="00CD3C97" w:rsidP="00FF56E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8. </w:t>
      </w:r>
      <w:r w:rsidR="00AE0C86" w:rsidRPr="00AE0C86">
        <w:rPr>
          <w:rFonts w:ascii="Times New Roman" w:hAnsi="Times New Roman" w:cs="Times New Roman"/>
          <w:sz w:val="28"/>
          <w:szCs w:val="28"/>
        </w:rPr>
        <w:t>Еременко Е. В. Патентный</w:t>
      </w:r>
      <w:r>
        <w:rPr>
          <w:rFonts w:ascii="Times New Roman" w:hAnsi="Times New Roman" w:cs="Times New Roman"/>
          <w:sz w:val="28"/>
          <w:szCs w:val="28"/>
        </w:rPr>
        <w:t xml:space="preserve"> закон: достижения и просчеты // Патенты и лицензии. </w:t>
      </w:r>
      <w:r w:rsidRPr="00CD3C97">
        <w:rPr>
          <w:rFonts w:ascii="Times New Roman" w:hAnsi="Times New Roman" w:cs="Times New Roman"/>
          <w:sz w:val="28"/>
          <w:szCs w:val="28"/>
          <w:lang w:bidi="uk-UA"/>
        </w:rPr>
        <w:t>–</w:t>
      </w:r>
      <w:r>
        <w:rPr>
          <w:rFonts w:ascii="Times New Roman" w:hAnsi="Times New Roman" w:cs="Times New Roman"/>
          <w:sz w:val="28"/>
          <w:szCs w:val="28"/>
        </w:rPr>
        <w:t xml:space="preserve"> 2003. </w:t>
      </w:r>
      <w:r w:rsidRPr="00CD3C97">
        <w:rPr>
          <w:rFonts w:ascii="Times New Roman" w:hAnsi="Times New Roman" w:cs="Times New Roman"/>
          <w:sz w:val="28"/>
          <w:szCs w:val="28"/>
          <w:lang w:bidi="uk-UA"/>
        </w:rPr>
        <w:t>–</w:t>
      </w:r>
      <w:r>
        <w:rPr>
          <w:rFonts w:ascii="Times New Roman" w:hAnsi="Times New Roman" w:cs="Times New Roman"/>
          <w:sz w:val="28"/>
          <w:szCs w:val="28"/>
        </w:rPr>
        <w:t xml:space="preserve"> № 10. </w:t>
      </w:r>
      <w:r w:rsidRPr="00CD3C97">
        <w:rPr>
          <w:rFonts w:ascii="Times New Roman" w:hAnsi="Times New Roman" w:cs="Times New Roman"/>
          <w:sz w:val="28"/>
          <w:szCs w:val="28"/>
          <w:lang w:bidi="uk-UA"/>
        </w:rPr>
        <w:t>–</w:t>
      </w:r>
      <w:r w:rsidR="00AE0C86" w:rsidRPr="00AE0C86">
        <w:rPr>
          <w:rFonts w:ascii="Times New Roman" w:hAnsi="Times New Roman" w:cs="Times New Roman"/>
          <w:sz w:val="28"/>
          <w:szCs w:val="28"/>
        </w:rPr>
        <w:t xml:space="preserve"> Ст. 7.</w:t>
      </w:r>
    </w:p>
    <w:p w:rsidR="003634C7" w:rsidRDefault="00CD3C97" w:rsidP="00FF56E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9. </w:t>
      </w:r>
      <w:r w:rsidR="003634C7" w:rsidRPr="003634C7">
        <w:rPr>
          <w:rFonts w:ascii="Times New Roman" w:hAnsi="Times New Roman" w:cs="Times New Roman"/>
          <w:sz w:val="28"/>
          <w:szCs w:val="28"/>
        </w:rPr>
        <w:t>Корисна модель. Студопедія: Студентський са</w:t>
      </w:r>
      <w:r>
        <w:rPr>
          <w:rFonts w:ascii="Times New Roman" w:hAnsi="Times New Roman" w:cs="Times New Roman"/>
          <w:sz w:val="28"/>
          <w:szCs w:val="28"/>
        </w:rPr>
        <w:t xml:space="preserve">йт. 2010 [Електронний ресурс]. </w:t>
      </w:r>
      <w:r w:rsidRPr="00CD3C97">
        <w:rPr>
          <w:rFonts w:ascii="Times New Roman" w:hAnsi="Times New Roman" w:cs="Times New Roman"/>
          <w:sz w:val="28"/>
          <w:szCs w:val="28"/>
          <w:lang w:bidi="uk-UA"/>
        </w:rPr>
        <w:t>–</w:t>
      </w:r>
      <w:r w:rsidR="003634C7" w:rsidRPr="003634C7">
        <w:rPr>
          <w:rFonts w:ascii="Times New Roman" w:hAnsi="Times New Roman" w:cs="Times New Roman"/>
          <w:sz w:val="28"/>
          <w:szCs w:val="28"/>
        </w:rPr>
        <w:t xml:space="preserve"> Режим доступу: </w:t>
      </w:r>
      <w:hyperlink r:id="rId7" w:history="1">
        <w:r w:rsidR="003634C7" w:rsidRPr="00E40BD9">
          <w:rPr>
            <w:rStyle w:val="a4"/>
            <w:rFonts w:ascii="Times New Roman" w:hAnsi="Times New Roman" w:cs="Times New Roman"/>
            <w:sz w:val="28"/>
            <w:szCs w:val="28"/>
          </w:rPr>
          <w:t>http://studopedia.net/9_60787_korisna-model.html</w:t>
        </w:r>
      </w:hyperlink>
      <w:r w:rsidR="003634C7">
        <w:rPr>
          <w:rFonts w:ascii="Times New Roman" w:hAnsi="Times New Roman" w:cs="Times New Roman"/>
          <w:sz w:val="28"/>
          <w:szCs w:val="28"/>
          <w:lang w:val="uk-UA"/>
        </w:rPr>
        <w:t>.</w:t>
      </w:r>
    </w:p>
    <w:p w:rsidR="00CD3C97" w:rsidRDefault="00CD3C97" w:rsidP="00CD3C97">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10. </w:t>
      </w:r>
      <w:r>
        <w:rPr>
          <w:rFonts w:ascii="Times New Roman" w:hAnsi="Times New Roman" w:cs="Times New Roman"/>
          <w:sz w:val="28"/>
          <w:szCs w:val="28"/>
        </w:rPr>
        <w:t>Науково</w:t>
      </w:r>
      <w:r>
        <w:rPr>
          <w:rFonts w:ascii="Times New Roman" w:hAnsi="Times New Roman" w:cs="Times New Roman"/>
          <w:sz w:val="28"/>
          <w:szCs w:val="28"/>
          <w:lang w:val="uk-UA"/>
        </w:rPr>
        <w:t>-</w:t>
      </w:r>
      <w:r w:rsidR="006036A7" w:rsidRPr="006036A7">
        <w:rPr>
          <w:rFonts w:ascii="Times New Roman" w:hAnsi="Times New Roman" w:cs="Times New Roman"/>
          <w:sz w:val="28"/>
          <w:szCs w:val="28"/>
        </w:rPr>
        <w:t>практичний коментар Цивільного кодексу України: у 2 т. / За. ред. О. В. Дзери, Н. С. Кузнєцової, В. В. Луця. – [2-е вид., перероб. і доп.] – К.: Юрінком Інтер, 2008. – Т. ІІ. – 1088 с.</w:t>
      </w:r>
    </w:p>
    <w:p w:rsidR="006036A7" w:rsidRDefault="00CD3C97" w:rsidP="00CD3C97">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11. </w:t>
      </w:r>
      <w:r w:rsidR="006036A7" w:rsidRPr="006036A7">
        <w:rPr>
          <w:rFonts w:ascii="Times New Roman" w:hAnsi="Times New Roman" w:cs="Times New Roman"/>
          <w:sz w:val="28"/>
          <w:szCs w:val="28"/>
        </w:rPr>
        <w:t>Мельник О.М. Цивільно-правова охорона інте</w:t>
      </w:r>
      <w:r>
        <w:rPr>
          <w:rFonts w:ascii="Times New Roman" w:hAnsi="Times New Roman" w:cs="Times New Roman"/>
          <w:sz w:val="28"/>
          <w:szCs w:val="28"/>
        </w:rPr>
        <w:t>лектуальної власності в Україні</w:t>
      </w:r>
      <w:r w:rsidR="006036A7" w:rsidRPr="006036A7">
        <w:rPr>
          <w:rFonts w:ascii="Times New Roman" w:hAnsi="Times New Roman" w:cs="Times New Roman"/>
          <w:sz w:val="28"/>
          <w:szCs w:val="28"/>
        </w:rPr>
        <w:t>: а</w:t>
      </w:r>
      <w:r>
        <w:rPr>
          <w:rFonts w:ascii="Times New Roman" w:hAnsi="Times New Roman" w:cs="Times New Roman"/>
          <w:sz w:val="28"/>
          <w:szCs w:val="28"/>
        </w:rPr>
        <w:t>втореф. дис. … докт. юрид. наук</w:t>
      </w:r>
      <w:r w:rsidR="006036A7" w:rsidRPr="006036A7">
        <w:rPr>
          <w:rFonts w:ascii="Times New Roman" w:hAnsi="Times New Roman" w:cs="Times New Roman"/>
          <w:sz w:val="28"/>
          <w:szCs w:val="28"/>
        </w:rPr>
        <w:t>: спец. 12.00.03 «Цивільне право та цивільний процес; сімейне право; міжнародне</w:t>
      </w:r>
      <w:r>
        <w:rPr>
          <w:rFonts w:ascii="Times New Roman" w:hAnsi="Times New Roman" w:cs="Times New Roman"/>
          <w:sz w:val="28"/>
          <w:szCs w:val="28"/>
        </w:rPr>
        <w:t xml:space="preserve"> приватне право» / О.М. Мельник</w:t>
      </w:r>
      <w:r w:rsidR="006036A7" w:rsidRPr="006036A7">
        <w:rPr>
          <w:rFonts w:ascii="Times New Roman" w:hAnsi="Times New Roman" w:cs="Times New Roman"/>
          <w:sz w:val="28"/>
          <w:szCs w:val="28"/>
        </w:rPr>
        <w:t>; Ін-т держ. і права ім. В.М. Корецького НАН України. – К., 2004. – 37 с.</w:t>
      </w:r>
    </w:p>
    <w:p w:rsidR="003634C7" w:rsidRPr="00CD3C97" w:rsidRDefault="00CD3C97" w:rsidP="00FF56E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12. </w:t>
      </w:r>
      <w:r w:rsidR="003634C7" w:rsidRPr="003634C7">
        <w:rPr>
          <w:rFonts w:ascii="Times New Roman" w:hAnsi="Times New Roman" w:cs="Times New Roman"/>
          <w:sz w:val="28"/>
          <w:szCs w:val="28"/>
        </w:rPr>
        <w:t>Право інтелектуальної власності: Академ, курс: Підручник для студентів вищих навч. закладів / О. А. Підопригора, О. Б. Бутнік-Сіверський, В. С. Дроб'язко та ін.</w:t>
      </w:r>
      <w:proofErr w:type="gramStart"/>
      <w:r w:rsidR="003634C7" w:rsidRPr="003634C7">
        <w:rPr>
          <w:rFonts w:ascii="Times New Roman" w:hAnsi="Times New Roman" w:cs="Times New Roman"/>
          <w:sz w:val="28"/>
          <w:szCs w:val="28"/>
        </w:rPr>
        <w:t>; За</w:t>
      </w:r>
      <w:proofErr w:type="gramEnd"/>
      <w:r w:rsidR="003634C7" w:rsidRPr="003634C7">
        <w:rPr>
          <w:rFonts w:ascii="Times New Roman" w:hAnsi="Times New Roman" w:cs="Times New Roman"/>
          <w:sz w:val="28"/>
          <w:szCs w:val="28"/>
        </w:rPr>
        <w:t xml:space="preserve"> ред. О. А. Підопригори, О. Д. Святоцького. </w:t>
      </w:r>
      <w:r w:rsidRPr="00CD3C97">
        <w:rPr>
          <w:rFonts w:ascii="Times New Roman" w:hAnsi="Times New Roman" w:cs="Times New Roman"/>
          <w:sz w:val="28"/>
          <w:szCs w:val="28"/>
          <w:lang w:bidi="uk-UA"/>
        </w:rPr>
        <w:t>–</w:t>
      </w:r>
      <w:r>
        <w:rPr>
          <w:rFonts w:ascii="Times New Roman" w:hAnsi="Times New Roman" w:cs="Times New Roman"/>
          <w:sz w:val="28"/>
          <w:szCs w:val="28"/>
          <w:lang w:val="uk-UA" w:bidi="uk-UA"/>
        </w:rPr>
        <w:t> </w:t>
      </w:r>
      <w:r>
        <w:rPr>
          <w:rFonts w:ascii="Times New Roman" w:hAnsi="Times New Roman" w:cs="Times New Roman"/>
          <w:sz w:val="28"/>
          <w:szCs w:val="28"/>
          <w:lang w:val="uk-UA"/>
        </w:rPr>
        <w:t xml:space="preserve"> </w:t>
      </w:r>
      <w:r>
        <w:rPr>
          <w:rFonts w:ascii="Times New Roman" w:hAnsi="Times New Roman" w:cs="Times New Roman"/>
          <w:sz w:val="28"/>
          <w:szCs w:val="28"/>
        </w:rPr>
        <w:t>2-ге вид., переробл. та допов.</w:t>
      </w:r>
      <w:r>
        <w:rPr>
          <w:rFonts w:ascii="Times New Roman" w:hAnsi="Times New Roman" w:cs="Times New Roman"/>
          <w:sz w:val="28"/>
          <w:szCs w:val="28"/>
          <w:lang w:val="uk-UA"/>
        </w:rPr>
        <w:t xml:space="preserve"> </w:t>
      </w:r>
      <w:r w:rsidRPr="00CD3C97">
        <w:rPr>
          <w:rFonts w:ascii="Times New Roman" w:hAnsi="Times New Roman" w:cs="Times New Roman"/>
          <w:sz w:val="28"/>
          <w:szCs w:val="28"/>
          <w:lang w:val="uk-UA" w:bidi="uk-UA"/>
        </w:rPr>
        <w:t>–</w:t>
      </w:r>
      <w:r w:rsidR="003634C7" w:rsidRPr="003634C7">
        <w:rPr>
          <w:rFonts w:ascii="Times New Roman" w:hAnsi="Times New Roman" w:cs="Times New Roman"/>
          <w:sz w:val="28"/>
          <w:szCs w:val="28"/>
        </w:rPr>
        <w:t xml:space="preserve"> К.: Концерн «Видавничий Дім «Ін Юре</w:t>
      </w:r>
      <w:r>
        <w:rPr>
          <w:rFonts w:ascii="Times New Roman" w:hAnsi="Times New Roman" w:cs="Times New Roman"/>
          <w:sz w:val="28"/>
          <w:szCs w:val="28"/>
        </w:rPr>
        <w:t xml:space="preserve">», 2004. </w:t>
      </w:r>
      <w:r>
        <w:rPr>
          <w:rFonts w:ascii="Times New Roman" w:hAnsi="Times New Roman" w:cs="Times New Roman"/>
          <w:sz w:val="28"/>
          <w:szCs w:val="28"/>
        </w:rPr>
        <w:lastRenderedPageBreak/>
        <w:t xml:space="preserve">[Електронний ресурс]. </w:t>
      </w:r>
      <w:r w:rsidRPr="00CD3C97">
        <w:rPr>
          <w:rFonts w:ascii="Times New Roman" w:hAnsi="Times New Roman" w:cs="Times New Roman"/>
          <w:sz w:val="28"/>
          <w:szCs w:val="28"/>
          <w:lang w:bidi="uk-UA"/>
        </w:rPr>
        <w:t>–</w:t>
      </w:r>
      <w:r w:rsidR="003634C7" w:rsidRPr="003634C7">
        <w:rPr>
          <w:rFonts w:ascii="Times New Roman" w:hAnsi="Times New Roman" w:cs="Times New Roman"/>
          <w:sz w:val="28"/>
          <w:szCs w:val="28"/>
        </w:rPr>
        <w:t xml:space="preserve"> Режим доступу: </w:t>
      </w:r>
      <w:hyperlink r:id="rId8" w:history="1">
        <w:r w:rsidR="003634C7" w:rsidRPr="00E40BD9">
          <w:rPr>
            <w:rStyle w:val="a4"/>
            <w:rFonts w:ascii="Times New Roman" w:hAnsi="Times New Roman" w:cs="Times New Roman"/>
            <w:sz w:val="28"/>
            <w:szCs w:val="28"/>
          </w:rPr>
          <w:t>http://pravo-media.at.ua/load/knigi/pravo_intelektualnoji_vlasnosti/8-1-0-19</w:t>
        </w:r>
      </w:hyperlink>
      <w:r>
        <w:rPr>
          <w:rFonts w:ascii="Times New Roman" w:hAnsi="Times New Roman" w:cs="Times New Roman"/>
          <w:sz w:val="28"/>
          <w:szCs w:val="28"/>
          <w:lang w:val="uk-UA"/>
        </w:rPr>
        <w:t>.</w:t>
      </w:r>
    </w:p>
    <w:p w:rsidR="003634C7" w:rsidRPr="00CD3C97" w:rsidRDefault="00CD3C97" w:rsidP="00FF56E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13. </w:t>
      </w:r>
      <w:r>
        <w:rPr>
          <w:rFonts w:ascii="Times New Roman" w:hAnsi="Times New Roman" w:cs="Times New Roman"/>
          <w:sz w:val="28"/>
          <w:szCs w:val="28"/>
        </w:rPr>
        <w:t xml:space="preserve">Потэхіна </w:t>
      </w:r>
      <w:r w:rsidRPr="00CD3C97">
        <w:rPr>
          <w:rFonts w:ascii="Times New Roman" w:hAnsi="Times New Roman" w:cs="Times New Roman"/>
          <w:sz w:val="28"/>
          <w:szCs w:val="28"/>
          <w:lang w:bidi="uk-UA"/>
        </w:rPr>
        <w:t>–</w:t>
      </w:r>
      <w:r w:rsidR="003634C7" w:rsidRPr="003634C7">
        <w:rPr>
          <w:rFonts w:ascii="Times New Roman" w:hAnsi="Times New Roman" w:cs="Times New Roman"/>
          <w:sz w:val="28"/>
          <w:szCs w:val="28"/>
        </w:rPr>
        <w:t xml:space="preserve"> Інте</w:t>
      </w:r>
      <w:r>
        <w:rPr>
          <w:rFonts w:ascii="Times New Roman" w:hAnsi="Times New Roman" w:cs="Times New Roman"/>
          <w:sz w:val="28"/>
          <w:szCs w:val="28"/>
        </w:rPr>
        <w:t xml:space="preserve">лектульна власність: Навч.пос. </w:t>
      </w:r>
      <w:r w:rsidRPr="00CD3C97">
        <w:rPr>
          <w:rFonts w:ascii="Times New Roman" w:hAnsi="Times New Roman" w:cs="Times New Roman"/>
          <w:sz w:val="28"/>
          <w:szCs w:val="28"/>
          <w:lang w:bidi="uk-UA"/>
        </w:rPr>
        <w:t>–</w:t>
      </w:r>
      <w:r w:rsidR="003634C7" w:rsidRPr="003634C7">
        <w:rPr>
          <w:rFonts w:ascii="Times New Roman" w:hAnsi="Times New Roman" w:cs="Times New Roman"/>
          <w:sz w:val="28"/>
          <w:szCs w:val="28"/>
        </w:rPr>
        <w:t xml:space="preserve"> К.: Ц</w:t>
      </w:r>
      <w:r>
        <w:rPr>
          <w:rFonts w:ascii="Times New Roman" w:hAnsi="Times New Roman" w:cs="Times New Roman"/>
          <w:sz w:val="28"/>
          <w:szCs w:val="28"/>
        </w:rPr>
        <w:t xml:space="preserve">УЛ, 2008 [Електронний ресурс]. </w:t>
      </w:r>
      <w:r w:rsidRPr="00CD3C97">
        <w:rPr>
          <w:rFonts w:ascii="Times New Roman" w:hAnsi="Times New Roman" w:cs="Times New Roman"/>
          <w:sz w:val="28"/>
          <w:szCs w:val="28"/>
          <w:lang w:bidi="uk-UA"/>
        </w:rPr>
        <w:t>–</w:t>
      </w:r>
      <w:r w:rsidR="003634C7" w:rsidRPr="003634C7">
        <w:rPr>
          <w:rFonts w:ascii="Times New Roman" w:hAnsi="Times New Roman" w:cs="Times New Roman"/>
          <w:sz w:val="28"/>
          <w:szCs w:val="28"/>
        </w:rPr>
        <w:t xml:space="preserve"> Режим доступу: </w:t>
      </w:r>
      <w:hyperlink r:id="rId9" w:history="1">
        <w:r w:rsidR="003634C7" w:rsidRPr="00E40BD9">
          <w:rPr>
            <w:rStyle w:val="a4"/>
            <w:rFonts w:ascii="Times New Roman" w:hAnsi="Times New Roman" w:cs="Times New Roman"/>
            <w:sz w:val="28"/>
            <w:szCs w:val="28"/>
          </w:rPr>
          <w:t>http://the-law.at.ua/load/juridichna_literatura/pravo_intelektualnoji_vlasnosti/v_o_potehkhina_intelektuana_vlasnist_navch_pos_k_cul_2008_414s/33-1-0-180</w:t>
        </w:r>
      </w:hyperlink>
      <w:r>
        <w:rPr>
          <w:rFonts w:ascii="Times New Roman" w:hAnsi="Times New Roman" w:cs="Times New Roman"/>
          <w:sz w:val="28"/>
          <w:szCs w:val="28"/>
          <w:lang w:val="uk-UA"/>
        </w:rPr>
        <w:t>.</w:t>
      </w:r>
    </w:p>
    <w:p w:rsidR="00CD3C97" w:rsidRDefault="00CD3C97" w:rsidP="00CD3C97">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14. </w:t>
      </w:r>
      <w:r w:rsidR="003634C7" w:rsidRPr="003634C7">
        <w:rPr>
          <w:rFonts w:ascii="Times New Roman" w:hAnsi="Times New Roman" w:cs="Times New Roman"/>
          <w:sz w:val="28"/>
          <w:szCs w:val="28"/>
          <w:lang w:val="uk-UA"/>
        </w:rPr>
        <w:t>Підопригора О.А. Право ін</w:t>
      </w:r>
      <w:r>
        <w:rPr>
          <w:rFonts w:ascii="Times New Roman" w:hAnsi="Times New Roman" w:cs="Times New Roman"/>
          <w:sz w:val="28"/>
          <w:szCs w:val="28"/>
          <w:lang w:val="uk-UA"/>
        </w:rPr>
        <w:t>телектуальної власності України</w:t>
      </w:r>
      <w:r w:rsidR="003634C7" w:rsidRPr="003634C7">
        <w:rPr>
          <w:rFonts w:ascii="Times New Roman" w:hAnsi="Times New Roman" w:cs="Times New Roman"/>
          <w:sz w:val="28"/>
          <w:szCs w:val="28"/>
          <w:lang w:val="uk-UA"/>
        </w:rPr>
        <w:t>: [навч. посібник для студентів юрид. вузів і фак. ун-тів] / О.А. Підопригора. – К. : Юрінком Інтер, 1998. – 336 с.</w:t>
      </w:r>
    </w:p>
    <w:p w:rsidR="00FF56E3" w:rsidRDefault="00CD3C97" w:rsidP="00CD3C97">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15. </w:t>
      </w:r>
      <w:r w:rsidR="00FF56E3" w:rsidRPr="00FF56E3">
        <w:rPr>
          <w:rFonts w:ascii="Times New Roman" w:hAnsi="Times New Roman" w:cs="Times New Roman"/>
          <w:sz w:val="28"/>
          <w:szCs w:val="28"/>
        </w:rPr>
        <w:t>Романенко С.С. Курс лекцій. Інтелектуальна власність. Технічна експертиза, розробка патент</w:t>
      </w:r>
      <w:r>
        <w:rPr>
          <w:rFonts w:ascii="Times New Roman" w:hAnsi="Times New Roman" w:cs="Times New Roman"/>
          <w:sz w:val="28"/>
          <w:szCs w:val="28"/>
        </w:rPr>
        <w:t>ної документації</w:t>
      </w:r>
      <w:r w:rsidR="00FF56E3">
        <w:rPr>
          <w:rFonts w:ascii="Times New Roman" w:hAnsi="Times New Roman" w:cs="Times New Roman"/>
          <w:sz w:val="28"/>
          <w:szCs w:val="28"/>
        </w:rPr>
        <w:t>: ІЕЕСУ, 2013</w:t>
      </w:r>
      <w:r w:rsidR="00FF56E3">
        <w:rPr>
          <w:rFonts w:ascii="Times New Roman" w:hAnsi="Times New Roman" w:cs="Times New Roman"/>
          <w:sz w:val="28"/>
          <w:szCs w:val="28"/>
          <w:lang w:val="uk-UA"/>
        </w:rPr>
        <w:t>.</w:t>
      </w:r>
    </w:p>
    <w:p w:rsidR="00AE0C86" w:rsidRDefault="00CD3C97" w:rsidP="00FF56E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16. </w:t>
      </w:r>
      <w:r w:rsidR="00AE0C86" w:rsidRPr="00AE0C86">
        <w:rPr>
          <w:rFonts w:ascii="Times New Roman" w:hAnsi="Times New Roman" w:cs="Times New Roman"/>
          <w:sz w:val="28"/>
          <w:szCs w:val="28"/>
        </w:rPr>
        <w:t>Слюсар В. Патентный закон и права авторов: проблемы остаются / / И</w:t>
      </w:r>
      <w:r>
        <w:rPr>
          <w:rFonts w:ascii="Times New Roman" w:hAnsi="Times New Roman" w:cs="Times New Roman"/>
          <w:sz w:val="28"/>
          <w:szCs w:val="28"/>
        </w:rPr>
        <w:t xml:space="preserve">нтеллектуальная собственность. </w:t>
      </w:r>
      <w:r w:rsidRPr="00CD3C97">
        <w:rPr>
          <w:rFonts w:ascii="Times New Roman" w:hAnsi="Times New Roman" w:cs="Times New Roman"/>
          <w:sz w:val="28"/>
          <w:szCs w:val="28"/>
          <w:lang w:bidi="uk-UA"/>
        </w:rPr>
        <w:t>–</w:t>
      </w:r>
      <w:r>
        <w:rPr>
          <w:rFonts w:ascii="Times New Roman" w:hAnsi="Times New Roman" w:cs="Times New Roman"/>
          <w:sz w:val="28"/>
          <w:szCs w:val="28"/>
        </w:rPr>
        <w:t xml:space="preserve"> 1996. </w:t>
      </w:r>
      <w:r w:rsidRPr="00CD3C97">
        <w:rPr>
          <w:rFonts w:ascii="Times New Roman" w:hAnsi="Times New Roman" w:cs="Times New Roman"/>
          <w:sz w:val="28"/>
          <w:szCs w:val="28"/>
          <w:lang w:bidi="uk-UA"/>
        </w:rPr>
        <w:t>–</w:t>
      </w:r>
      <w:r w:rsidR="00AE0C86" w:rsidRPr="00AE0C86">
        <w:rPr>
          <w:rFonts w:ascii="Times New Roman" w:hAnsi="Times New Roman" w:cs="Times New Roman"/>
          <w:sz w:val="28"/>
          <w:szCs w:val="28"/>
        </w:rPr>
        <w:t xml:space="preserve"> № 11-12.</w:t>
      </w:r>
    </w:p>
    <w:p w:rsidR="00B94996" w:rsidRDefault="00CD3C97" w:rsidP="00FF56E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17. </w:t>
      </w:r>
      <w:r w:rsidR="003634C7" w:rsidRPr="003634C7">
        <w:rPr>
          <w:rFonts w:ascii="Times New Roman" w:hAnsi="Times New Roman" w:cs="Times New Roman"/>
          <w:sz w:val="28"/>
          <w:szCs w:val="28"/>
        </w:rPr>
        <w:t>Тофило А.В. Экспертиза объектов промышленной собственности: Конспект лекций для студентов специальности 7.000002 «Интеллектуальная собственнос</w:t>
      </w:r>
      <w:r w:rsidR="00B94996">
        <w:rPr>
          <w:rFonts w:ascii="Times New Roman" w:hAnsi="Times New Roman" w:cs="Times New Roman"/>
          <w:sz w:val="28"/>
          <w:szCs w:val="28"/>
        </w:rPr>
        <w:t xml:space="preserve">ть». Ч. 1. </w:t>
      </w:r>
      <w:r w:rsidR="00B94996" w:rsidRPr="00B94996">
        <w:rPr>
          <w:rFonts w:ascii="Times New Roman" w:hAnsi="Times New Roman" w:cs="Times New Roman"/>
          <w:sz w:val="28"/>
          <w:szCs w:val="28"/>
          <w:lang w:bidi="uk-UA"/>
        </w:rPr>
        <w:t>–</w:t>
      </w:r>
      <w:r w:rsidR="003634C7" w:rsidRPr="003634C7">
        <w:rPr>
          <w:rFonts w:ascii="Times New Roman" w:hAnsi="Times New Roman" w:cs="Times New Roman"/>
          <w:sz w:val="28"/>
          <w:szCs w:val="28"/>
        </w:rPr>
        <w:t xml:space="preserve"> К.: ЗАО «Институт интеллектуальной</w:t>
      </w:r>
      <w:r w:rsidR="00B94996">
        <w:rPr>
          <w:rFonts w:ascii="Times New Roman" w:hAnsi="Times New Roman" w:cs="Times New Roman"/>
          <w:sz w:val="28"/>
          <w:szCs w:val="28"/>
        </w:rPr>
        <w:t xml:space="preserve"> собственности и права», 2005. </w:t>
      </w:r>
      <w:r w:rsidR="00B94996" w:rsidRPr="00B94996">
        <w:rPr>
          <w:rFonts w:ascii="Times New Roman" w:hAnsi="Times New Roman" w:cs="Times New Roman"/>
          <w:sz w:val="28"/>
          <w:szCs w:val="28"/>
          <w:lang w:bidi="uk-UA"/>
        </w:rPr>
        <w:t>–</w:t>
      </w:r>
      <w:r w:rsidR="003634C7" w:rsidRPr="003634C7">
        <w:rPr>
          <w:rFonts w:ascii="Times New Roman" w:hAnsi="Times New Roman" w:cs="Times New Roman"/>
          <w:sz w:val="28"/>
          <w:szCs w:val="28"/>
        </w:rPr>
        <w:t xml:space="preserve"> 124 с.</w:t>
      </w:r>
    </w:p>
    <w:p w:rsidR="00FF56E3" w:rsidRDefault="00B94996" w:rsidP="00FF56E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18. </w:t>
      </w:r>
      <w:r w:rsidR="00FF56E3" w:rsidRPr="00FF56E3">
        <w:rPr>
          <w:rFonts w:ascii="Times New Roman" w:hAnsi="Times New Roman" w:cs="Times New Roman"/>
          <w:sz w:val="28"/>
          <w:szCs w:val="28"/>
        </w:rPr>
        <w:t>Цивільне право України: Підручник</w:t>
      </w:r>
      <w:proofErr w:type="gramStart"/>
      <w:r w:rsidR="00FF56E3" w:rsidRPr="00FF56E3">
        <w:rPr>
          <w:rFonts w:ascii="Times New Roman" w:hAnsi="Times New Roman" w:cs="Times New Roman"/>
          <w:sz w:val="28"/>
          <w:szCs w:val="28"/>
        </w:rPr>
        <w:t>: У</w:t>
      </w:r>
      <w:proofErr w:type="gramEnd"/>
      <w:r w:rsidR="00FF56E3" w:rsidRPr="00FF56E3">
        <w:rPr>
          <w:rFonts w:ascii="Times New Roman" w:hAnsi="Times New Roman" w:cs="Times New Roman"/>
          <w:sz w:val="28"/>
          <w:szCs w:val="28"/>
        </w:rPr>
        <w:t xml:space="preserve"> 2 кн. / О.В. Дзера, Д.В. Борова, А.С. Довгерт та ін.; За ред. О</w:t>
      </w:r>
      <w:r>
        <w:rPr>
          <w:rFonts w:ascii="Times New Roman" w:hAnsi="Times New Roman" w:cs="Times New Roman"/>
          <w:sz w:val="28"/>
          <w:szCs w:val="28"/>
        </w:rPr>
        <w:t>.В. Дзери, Н.С. Кузнецової. – 2</w:t>
      </w:r>
      <w:r>
        <w:rPr>
          <w:rFonts w:ascii="Times New Roman" w:hAnsi="Times New Roman" w:cs="Times New Roman"/>
          <w:sz w:val="28"/>
          <w:szCs w:val="28"/>
          <w:lang w:val="uk-UA"/>
        </w:rPr>
        <w:t>-</w:t>
      </w:r>
      <w:r w:rsidR="00FF56E3" w:rsidRPr="00FF56E3">
        <w:rPr>
          <w:rFonts w:ascii="Times New Roman" w:hAnsi="Times New Roman" w:cs="Times New Roman"/>
          <w:sz w:val="28"/>
          <w:szCs w:val="28"/>
        </w:rPr>
        <w:t>е вид., доп. і перероб. – К.: Юрінком Інтер. – 2004. – Кн. 1.</w:t>
      </w:r>
    </w:p>
    <w:p w:rsidR="006036A7" w:rsidRPr="006036A7" w:rsidRDefault="00B94996" w:rsidP="00FF56E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19. </w:t>
      </w:r>
      <w:r w:rsidR="006036A7" w:rsidRPr="006036A7">
        <w:rPr>
          <w:rFonts w:ascii="Times New Roman" w:hAnsi="Times New Roman" w:cs="Times New Roman"/>
          <w:sz w:val="28"/>
          <w:szCs w:val="28"/>
        </w:rPr>
        <w:t>Цивільний кодекс України: науково</w:t>
      </w:r>
      <w:r w:rsidR="006036A7" w:rsidRPr="006036A7">
        <w:rPr>
          <w:rFonts w:ascii="Times New Roman" w:hAnsi="Times New Roman" w:cs="Times New Roman"/>
          <w:sz w:val="28"/>
          <w:szCs w:val="28"/>
          <w:lang w:val="uk-UA"/>
        </w:rPr>
        <w:t>-</w:t>
      </w:r>
      <w:r w:rsidR="006036A7" w:rsidRPr="006036A7">
        <w:rPr>
          <w:rFonts w:ascii="Times New Roman" w:hAnsi="Times New Roman" w:cs="Times New Roman"/>
          <w:sz w:val="28"/>
          <w:szCs w:val="28"/>
        </w:rPr>
        <w:t>практ. коментар / [Є. О. Харитонова, Ю. Л.Бошицький, Р. О. Стефанчук та ін.]; за заг. ред. Є. О. Харитонова, О. І. Харитонової, Н. Ю. Голубєвої. – К.: Правова єдність, 2008. – 740 с.</w:t>
      </w:r>
    </w:p>
    <w:p w:rsidR="00C37ECA" w:rsidRPr="00C37ECA" w:rsidRDefault="00B94996" w:rsidP="00FF56E3">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20. Ярослав Ващук «</w:t>
      </w:r>
      <w:r w:rsidR="003634C7" w:rsidRPr="003634C7">
        <w:rPr>
          <w:rFonts w:ascii="Times New Roman" w:hAnsi="Times New Roman" w:cs="Times New Roman"/>
          <w:sz w:val="28"/>
          <w:szCs w:val="28"/>
          <w:lang w:val="uk-UA"/>
        </w:rPr>
        <w:t>Винахі</w:t>
      </w:r>
      <w:r>
        <w:rPr>
          <w:rFonts w:ascii="Times New Roman" w:hAnsi="Times New Roman" w:cs="Times New Roman"/>
          <w:sz w:val="28"/>
          <w:szCs w:val="28"/>
          <w:lang w:val="uk-UA"/>
        </w:rPr>
        <w:t xml:space="preserve">дник та інноваційна діяльність </w:t>
      </w:r>
      <w:r w:rsidRPr="00B94996">
        <w:rPr>
          <w:rFonts w:ascii="Times New Roman" w:hAnsi="Times New Roman" w:cs="Times New Roman"/>
          <w:sz w:val="28"/>
          <w:szCs w:val="28"/>
          <w:lang w:val="uk-UA" w:bidi="uk-UA"/>
        </w:rPr>
        <w:t>–</w:t>
      </w:r>
      <w:r>
        <w:rPr>
          <w:rFonts w:ascii="Times New Roman" w:hAnsi="Times New Roman" w:cs="Times New Roman"/>
          <w:sz w:val="28"/>
          <w:szCs w:val="28"/>
          <w:lang w:val="uk-UA"/>
        </w:rPr>
        <w:t xml:space="preserve"> шлях від ідеї до товару»</w:t>
      </w:r>
      <w:r w:rsidR="003634C7" w:rsidRPr="003634C7">
        <w:rPr>
          <w:rFonts w:ascii="Times New Roman" w:hAnsi="Times New Roman" w:cs="Times New Roman"/>
          <w:sz w:val="28"/>
          <w:szCs w:val="28"/>
          <w:lang w:val="uk-UA"/>
        </w:rPr>
        <w:t xml:space="preserve">: Сайт патентного повіреного. </w:t>
      </w:r>
      <w:r w:rsidR="003634C7" w:rsidRPr="003634C7">
        <w:rPr>
          <w:rFonts w:ascii="Times New Roman" w:hAnsi="Times New Roman" w:cs="Times New Roman"/>
          <w:sz w:val="28"/>
          <w:szCs w:val="28"/>
        </w:rPr>
        <w:t>[Електр</w:t>
      </w:r>
      <w:r>
        <w:rPr>
          <w:rFonts w:ascii="Times New Roman" w:hAnsi="Times New Roman" w:cs="Times New Roman"/>
          <w:sz w:val="28"/>
          <w:szCs w:val="28"/>
        </w:rPr>
        <w:t xml:space="preserve">онний ресурс]. </w:t>
      </w:r>
      <w:r w:rsidRPr="00B94996">
        <w:rPr>
          <w:rFonts w:ascii="Times New Roman" w:hAnsi="Times New Roman" w:cs="Times New Roman"/>
          <w:sz w:val="28"/>
          <w:szCs w:val="28"/>
          <w:lang w:bidi="uk-UA"/>
        </w:rPr>
        <w:t>–</w:t>
      </w:r>
      <w:r>
        <w:rPr>
          <w:rFonts w:ascii="Times New Roman" w:hAnsi="Times New Roman" w:cs="Times New Roman"/>
          <w:sz w:val="28"/>
          <w:szCs w:val="28"/>
        </w:rPr>
        <w:t xml:space="preserve"> Режим доступу:</w:t>
      </w:r>
      <w:r w:rsidR="003634C7" w:rsidRPr="003634C7">
        <w:rPr>
          <w:rFonts w:ascii="Times New Roman" w:hAnsi="Times New Roman" w:cs="Times New Roman"/>
          <w:sz w:val="28"/>
          <w:szCs w:val="28"/>
        </w:rPr>
        <w:t>http://patent.km.ua/ukr/articles/i1339</w:t>
      </w:r>
      <w:r>
        <w:rPr>
          <w:rFonts w:ascii="Times New Roman" w:hAnsi="Times New Roman" w:cs="Times New Roman"/>
          <w:sz w:val="28"/>
          <w:szCs w:val="28"/>
          <w:lang w:val="uk-UA"/>
        </w:rPr>
        <w:t>.</w:t>
      </w:r>
      <w:r w:rsidR="003634C7" w:rsidRPr="003634C7">
        <w:rPr>
          <w:rFonts w:ascii="Times New Roman" w:hAnsi="Times New Roman" w:cs="Times New Roman"/>
          <w:sz w:val="28"/>
          <w:szCs w:val="28"/>
        </w:rPr>
        <w:br/>
      </w:r>
      <w:r w:rsidR="003634C7" w:rsidRPr="003634C7">
        <w:rPr>
          <w:rFonts w:ascii="Times New Roman" w:hAnsi="Times New Roman" w:cs="Times New Roman"/>
          <w:sz w:val="28"/>
          <w:szCs w:val="28"/>
        </w:rPr>
        <w:br/>
      </w:r>
      <w:r w:rsidR="00FF56E3" w:rsidRPr="00FF56E3">
        <w:rPr>
          <w:rFonts w:ascii="Times New Roman" w:hAnsi="Times New Roman" w:cs="Times New Roman"/>
          <w:sz w:val="28"/>
          <w:szCs w:val="28"/>
        </w:rPr>
        <w:br/>
      </w:r>
      <w:r w:rsidR="00FF56E3" w:rsidRPr="00FF56E3">
        <w:rPr>
          <w:rFonts w:ascii="Times New Roman" w:hAnsi="Times New Roman" w:cs="Times New Roman"/>
          <w:sz w:val="28"/>
          <w:szCs w:val="28"/>
        </w:rPr>
        <w:lastRenderedPageBreak/>
        <w:br/>
      </w:r>
    </w:p>
    <w:p w:rsidR="006C41E2" w:rsidRPr="006C41E2" w:rsidRDefault="006C41E2" w:rsidP="006C41E2">
      <w:pPr>
        <w:spacing w:after="0" w:line="360" w:lineRule="auto"/>
        <w:ind w:firstLine="851"/>
        <w:jc w:val="both"/>
        <w:rPr>
          <w:rFonts w:ascii="Times New Roman" w:hAnsi="Times New Roman" w:cs="Times New Roman"/>
          <w:sz w:val="28"/>
          <w:szCs w:val="28"/>
        </w:rPr>
      </w:pPr>
    </w:p>
    <w:p w:rsidR="005430F2" w:rsidRPr="007E0204" w:rsidRDefault="005430F2" w:rsidP="007E0204">
      <w:pPr>
        <w:spacing w:after="0" w:line="360" w:lineRule="auto"/>
        <w:ind w:firstLine="851"/>
        <w:jc w:val="both"/>
        <w:rPr>
          <w:rFonts w:ascii="Times New Roman" w:hAnsi="Times New Roman" w:cs="Times New Roman"/>
          <w:sz w:val="28"/>
          <w:szCs w:val="28"/>
        </w:rPr>
      </w:pPr>
      <w:r w:rsidRPr="005430F2">
        <w:rPr>
          <w:rFonts w:ascii="Times New Roman" w:hAnsi="Times New Roman" w:cs="Times New Roman"/>
          <w:sz w:val="28"/>
          <w:szCs w:val="28"/>
        </w:rPr>
        <w:br/>
      </w:r>
    </w:p>
    <w:p w:rsidR="005430F2" w:rsidRPr="005430F2" w:rsidRDefault="005430F2" w:rsidP="005430F2">
      <w:pPr>
        <w:spacing w:after="0" w:line="360" w:lineRule="auto"/>
        <w:ind w:firstLine="851"/>
        <w:jc w:val="center"/>
        <w:rPr>
          <w:rFonts w:ascii="Times New Roman" w:hAnsi="Times New Roman" w:cs="Times New Roman"/>
          <w:sz w:val="28"/>
          <w:szCs w:val="28"/>
          <w:lang w:val="uk-UA"/>
        </w:rPr>
      </w:pPr>
    </w:p>
    <w:p w:rsidR="005430F2" w:rsidRPr="003D3769" w:rsidRDefault="005430F2" w:rsidP="00660FF1">
      <w:pPr>
        <w:spacing w:after="0" w:line="360" w:lineRule="auto"/>
        <w:ind w:firstLine="851"/>
        <w:jc w:val="both"/>
        <w:rPr>
          <w:rFonts w:ascii="Times New Roman" w:hAnsi="Times New Roman" w:cs="Times New Roman"/>
          <w:sz w:val="28"/>
          <w:szCs w:val="28"/>
        </w:rPr>
      </w:pPr>
    </w:p>
    <w:sectPr w:rsidR="005430F2" w:rsidRPr="003D3769" w:rsidSect="001E7A8D">
      <w:head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F13" w:rsidRDefault="00C72F13" w:rsidP="005330DA">
      <w:pPr>
        <w:spacing w:after="0" w:line="240" w:lineRule="auto"/>
      </w:pPr>
      <w:r>
        <w:separator/>
      </w:r>
    </w:p>
  </w:endnote>
  <w:endnote w:type="continuationSeparator" w:id="0">
    <w:p w:rsidR="00C72F13" w:rsidRDefault="00C72F13" w:rsidP="0053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F13" w:rsidRDefault="00C72F13" w:rsidP="005330DA">
      <w:pPr>
        <w:spacing w:after="0" w:line="240" w:lineRule="auto"/>
      </w:pPr>
      <w:r>
        <w:separator/>
      </w:r>
    </w:p>
  </w:footnote>
  <w:footnote w:type="continuationSeparator" w:id="0">
    <w:p w:rsidR="00C72F13" w:rsidRDefault="00C72F13" w:rsidP="00533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209898"/>
      <w:docPartObj>
        <w:docPartGallery w:val="Page Numbers (Top of Page)"/>
        <w:docPartUnique/>
      </w:docPartObj>
    </w:sdtPr>
    <w:sdtEndPr/>
    <w:sdtContent>
      <w:p w:rsidR="001E7A8D" w:rsidRDefault="001E7A8D">
        <w:pPr>
          <w:pStyle w:val="a8"/>
          <w:jc w:val="right"/>
        </w:pPr>
        <w:r>
          <w:fldChar w:fldCharType="begin"/>
        </w:r>
        <w:r>
          <w:instrText>PAGE   \* MERGEFORMAT</w:instrText>
        </w:r>
        <w:r>
          <w:fldChar w:fldCharType="separate"/>
        </w:r>
        <w:r w:rsidR="00123796">
          <w:rPr>
            <w:noProof/>
          </w:rPr>
          <w:t>2</w:t>
        </w:r>
        <w:r>
          <w:fldChar w:fldCharType="end"/>
        </w:r>
      </w:p>
    </w:sdtContent>
  </w:sdt>
  <w:p w:rsidR="001E7A8D" w:rsidRDefault="001E7A8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320"/>
    <w:rsid w:val="00123796"/>
    <w:rsid w:val="001E7A8D"/>
    <w:rsid w:val="0020514E"/>
    <w:rsid w:val="00207F11"/>
    <w:rsid w:val="003634C7"/>
    <w:rsid w:val="003A6844"/>
    <w:rsid w:val="003D3769"/>
    <w:rsid w:val="004B2674"/>
    <w:rsid w:val="005330DA"/>
    <w:rsid w:val="005430F2"/>
    <w:rsid w:val="00581A0D"/>
    <w:rsid w:val="00584DA1"/>
    <w:rsid w:val="005C6FD4"/>
    <w:rsid w:val="006036A7"/>
    <w:rsid w:val="00660FF1"/>
    <w:rsid w:val="006712A2"/>
    <w:rsid w:val="006C41E2"/>
    <w:rsid w:val="00735A59"/>
    <w:rsid w:val="00796021"/>
    <w:rsid w:val="007E0204"/>
    <w:rsid w:val="00811088"/>
    <w:rsid w:val="008203BB"/>
    <w:rsid w:val="008448E9"/>
    <w:rsid w:val="00847D67"/>
    <w:rsid w:val="00997431"/>
    <w:rsid w:val="009C124B"/>
    <w:rsid w:val="00A31C71"/>
    <w:rsid w:val="00AA5320"/>
    <w:rsid w:val="00AE0C86"/>
    <w:rsid w:val="00B47AD8"/>
    <w:rsid w:val="00B65184"/>
    <w:rsid w:val="00B94996"/>
    <w:rsid w:val="00C37ECA"/>
    <w:rsid w:val="00C72F13"/>
    <w:rsid w:val="00C84F2A"/>
    <w:rsid w:val="00CD3C97"/>
    <w:rsid w:val="00DA43B2"/>
    <w:rsid w:val="00DE38E8"/>
    <w:rsid w:val="00E06E73"/>
    <w:rsid w:val="00E07EB5"/>
    <w:rsid w:val="00E9679E"/>
    <w:rsid w:val="00FF5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E129"/>
  <w15:docId w15:val="{29A37572-1CE7-4677-AFB8-8996561C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14E"/>
    <w:pPr>
      <w:ind w:left="720"/>
      <w:contextualSpacing/>
    </w:pPr>
  </w:style>
  <w:style w:type="character" w:styleId="a4">
    <w:name w:val="Hyperlink"/>
    <w:basedOn w:val="a0"/>
    <w:uiPriority w:val="99"/>
    <w:unhideWhenUsed/>
    <w:rsid w:val="0020514E"/>
    <w:rPr>
      <w:color w:val="0000FF" w:themeColor="hyperlink"/>
      <w:u w:val="single"/>
    </w:rPr>
  </w:style>
  <w:style w:type="paragraph" w:styleId="a5">
    <w:name w:val="footnote text"/>
    <w:basedOn w:val="a"/>
    <w:link w:val="a6"/>
    <w:uiPriority w:val="99"/>
    <w:semiHidden/>
    <w:unhideWhenUsed/>
    <w:rsid w:val="005330DA"/>
    <w:pPr>
      <w:spacing w:after="0" w:line="240" w:lineRule="auto"/>
    </w:pPr>
    <w:rPr>
      <w:sz w:val="20"/>
      <w:szCs w:val="20"/>
    </w:rPr>
  </w:style>
  <w:style w:type="character" w:customStyle="1" w:styleId="a6">
    <w:name w:val="Текст сноски Знак"/>
    <w:basedOn w:val="a0"/>
    <w:link w:val="a5"/>
    <w:uiPriority w:val="99"/>
    <w:semiHidden/>
    <w:rsid w:val="005330DA"/>
    <w:rPr>
      <w:sz w:val="20"/>
      <w:szCs w:val="20"/>
    </w:rPr>
  </w:style>
  <w:style w:type="character" w:styleId="a7">
    <w:name w:val="footnote reference"/>
    <w:basedOn w:val="a0"/>
    <w:uiPriority w:val="99"/>
    <w:semiHidden/>
    <w:unhideWhenUsed/>
    <w:rsid w:val="005330DA"/>
    <w:rPr>
      <w:vertAlign w:val="superscript"/>
    </w:rPr>
  </w:style>
  <w:style w:type="paragraph" w:styleId="a8">
    <w:name w:val="header"/>
    <w:basedOn w:val="a"/>
    <w:link w:val="a9"/>
    <w:uiPriority w:val="99"/>
    <w:unhideWhenUsed/>
    <w:rsid w:val="001E7A8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7A8D"/>
  </w:style>
  <w:style w:type="paragraph" w:styleId="aa">
    <w:name w:val="footer"/>
    <w:basedOn w:val="a"/>
    <w:link w:val="ab"/>
    <w:uiPriority w:val="99"/>
    <w:unhideWhenUsed/>
    <w:rsid w:val="001E7A8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057759">
      <w:bodyDiv w:val="1"/>
      <w:marLeft w:val="0"/>
      <w:marRight w:val="0"/>
      <w:marTop w:val="0"/>
      <w:marBottom w:val="0"/>
      <w:divBdr>
        <w:top w:val="none" w:sz="0" w:space="0" w:color="auto"/>
        <w:left w:val="none" w:sz="0" w:space="0" w:color="auto"/>
        <w:bottom w:val="none" w:sz="0" w:space="0" w:color="auto"/>
        <w:right w:val="none" w:sz="0" w:space="0" w:color="auto"/>
      </w:divBdr>
    </w:div>
    <w:div w:id="192842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edia.at.ua/load/knigi/pravo_intelektualnoji_vlasnosti/8-1-0-19" TargetMode="External"/><Relationship Id="rId3" Type="http://schemas.openxmlformats.org/officeDocument/2006/relationships/settings" Target="settings.xml"/><Relationship Id="rId7" Type="http://schemas.openxmlformats.org/officeDocument/2006/relationships/hyperlink" Target="http://studopedia.net/9_60787_korisna-mode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he-law.at.ua/load/juridichna_literatura/pravo_intelektualnoji_vlasnosti/v_o_potehkhina_intelektuana_vlasnist_navch_pos_k_cul_2008_414s/33-1-0-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77058-E8CA-4520-84AF-1FD42335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1677</Words>
  <Characters>9563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Оксана Смолярчук</cp:lastModifiedBy>
  <cp:revision>3</cp:revision>
  <dcterms:created xsi:type="dcterms:W3CDTF">2018-11-05T20:49:00Z</dcterms:created>
  <dcterms:modified xsi:type="dcterms:W3CDTF">2018-11-05T20:51:00Z</dcterms:modified>
</cp:coreProperties>
</file>